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0" w:type="auto"/>
        <w:tblInd w:w="0" w:type="dxa"/>
        <w:tblCellMar>
          <w:top w:w="0" w:type="dxa"/>
          <w:left w:w="108" w:type="dxa"/>
          <w:bottom w:w="0" w:type="dxa"/>
          <w:right w:w="108" w:type="dxa"/>
        </w:tblCellMar>
        <w:tblLook w:val="04A0" w:firstRow="1" w:lastRow="0" w:firstColumn="1" w:lastColumn="0" w:noHBand="0" w:noVBand="1"/>
      </w:tblPr>
      <w:tblGrid>
        <w:gridCol w:w="506"/>
        <w:gridCol w:w="1839"/>
        <w:gridCol w:w="4124"/>
        <w:gridCol w:w="604"/>
        <w:gridCol w:w="650"/>
        <w:gridCol w:w="855"/>
        <w:gridCol w:w="1640"/>
        <w:gridCol w:w="771"/>
      </w:tblGrid>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Краевое государственное бюджетное учреждение здравоохранения</w:t>
            </w:r>
          </w:p>
        </w:tc>
        <w:tc>
          <w:tcPr>
            <w:tcW w:w="1116" w:type="dxa"/>
            <w:shd w:val="clear" w:color="FFFFFF" w:fill="auto"/>
            <w:vAlign w:val="bottom"/>
          </w:tcPr>
          <w:p w:rsidR="00420FE7" w:rsidRDefault="00420FE7">
            <w:pPr>
              <w:rPr>
                <w:rFonts w:ascii="Times New Roman" w:hAnsi="Times New Roman"/>
                <w:sz w:val="24"/>
                <w:szCs w:val="24"/>
              </w:rPr>
            </w:pPr>
          </w:p>
        </w:tc>
        <w:tc>
          <w:tcPr>
            <w:tcW w:w="2756" w:type="dxa"/>
            <w:gridSpan w:val="2"/>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Руководителю</w:t>
            </w: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Краевая клиническая больница</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ул. П. Железняка, 3, г. Красноярск, 660022</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Телефон: 8 (391) 220-16-13</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Факс: 8 (391) 220-16-23</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rsidRPr="004A4100">
        <w:tblPrEx>
          <w:tblCellMar>
            <w:top w:w="0" w:type="dxa"/>
            <w:bottom w:w="0" w:type="dxa"/>
          </w:tblCellMar>
        </w:tblPrEx>
        <w:trPr>
          <w:trHeight w:val="60"/>
        </w:trPr>
        <w:tc>
          <w:tcPr>
            <w:tcW w:w="6799" w:type="dxa"/>
            <w:gridSpan w:val="3"/>
            <w:shd w:val="clear" w:color="FFFFFF" w:fill="auto"/>
            <w:vAlign w:val="bottom"/>
          </w:tcPr>
          <w:p w:rsidR="00420FE7" w:rsidRPr="004A4100" w:rsidRDefault="004A4100">
            <w:pPr>
              <w:jc w:val="center"/>
              <w:rPr>
                <w:rFonts w:ascii="Times New Roman" w:hAnsi="Times New Roman"/>
                <w:sz w:val="24"/>
                <w:szCs w:val="24"/>
                <w:lang w:val="en-US"/>
              </w:rPr>
            </w:pPr>
            <w:r>
              <w:rPr>
                <w:rFonts w:ascii="Times New Roman" w:hAnsi="Times New Roman"/>
                <w:sz w:val="24"/>
                <w:szCs w:val="24"/>
              </w:rPr>
              <w:t>Е</w:t>
            </w:r>
            <w:r w:rsidRPr="004A4100">
              <w:rPr>
                <w:rFonts w:ascii="Times New Roman" w:hAnsi="Times New Roman"/>
                <w:sz w:val="24"/>
                <w:szCs w:val="24"/>
                <w:lang w:val="en-US"/>
              </w:rPr>
              <w:t>-mail: kkb@ medqorod. ru</w:t>
            </w:r>
          </w:p>
        </w:tc>
        <w:tc>
          <w:tcPr>
            <w:tcW w:w="1116" w:type="dxa"/>
            <w:shd w:val="clear" w:color="FFFFFF" w:fill="auto"/>
            <w:vAlign w:val="bottom"/>
          </w:tcPr>
          <w:p w:rsidR="00420FE7" w:rsidRPr="004A4100" w:rsidRDefault="00420FE7">
            <w:pPr>
              <w:rPr>
                <w:rFonts w:ascii="Times New Roman" w:hAnsi="Times New Roman"/>
                <w:sz w:val="24"/>
                <w:szCs w:val="24"/>
                <w:lang w:val="en-US"/>
              </w:rPr>
            </w:pPr>
          </w:p>
        </w:tc>
        <w:tc>
          <w:tcPr>
            <w:tcW w:w="1286" w:type="dxa"/>
            <w:shd w:val="clear" w:color="FFFFFF" w:fill="auto"/>
            <w:vAlign w:val="bottom"/>
          </w:tcPr>
          <w:p w:rsidR="00420FE7" w:rsidRPr="004A4100" w:rsidRDefault="00420FE7">
            <w:pPr>
              <w:rPr>
                <w:rFonts w:ascii="Times New Roman" w:hAnsi="Times New Roman"/>
                <w:sz w:val="24"/>
                <w:szCs w:val="24"/>
                <w:lang w:val="en-US"/>
              </w:rPr>
            </w:pPr>
          </w:p>
        </w:tc>
        <w:tc>
          <w:tcPr>
            <w:tcW w:w="1470" w:type="dxa"/>
            <w:shd w:val="clear" w:color="FFFFFF" w:fill="auto"/>
            <w:vAlign w:val="bottom"/>
          </w:tcPr>
          <w:p w:rsidR="00420FE7" w:rsidRPr="004A4100" w:rsidRDefault="00420FE7">
            <w:pPr>
              <w:rPr>
                <w:rFonts w:ascii="Times New Roman" w:hAnsi="Times New Roman"/>
                <w:sz w:val="24"/>
                <w:szCs w:val="24"/>
                <w:lang w:val="en-US"/>
              </w:rPr>
            </w:pPr>
          </w:p>
        </w:tc>
        <w:tc>
          <w:tcPr>
            <w:tcW w:w="2087" w:type="dxa"/>
            <w:shd w:val="clear" w:color="FFFFFF" w:fill="auto"/>
            <w:vAlign w:val="bottom"/>
          </w:tcPr>
          <w:p w:rsidR="00420FE7" w:rsidRPr="004A4100" w:rsidRDefault="00420FE7">
            <w:pPr>
              <w:rPr>
                <w:rFonts w:ascii="Times New Roman" w:hAnsi="Times New Roman"/>
                <w:sz w:val="24"/>
                <w:szCs w:val="24"/>
                <w:lang w:val="en-US"/>
              </w:rPr>
            </w:pPr>
          </w:p>
        </w:tc>
        <w:tc>
          <w:tcPr>
            <w:tcW w:w="1903" w:type="dxa"/>
            <w:shd w:val="clear" w:color="FFFFFF" w:fill="auto"/>
            <w:vAlign w:val="bottom"/>
          </w:tcPr>
          <w:p w:rsidR="00420FE7" w:rsidRPr="004A4100" w:rsidRDefault="00420FE7">
            <w:pPr>
              <w:rPr>
                <w:szCs w:val="16"/>
                <w:lang w:val="en-US"/>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Http://www.medgorod.ru</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ОКПО 01913234</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ИНН/КПП 2465030876/246501001</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20</w:t>
            </w:r>
            <w:bookmarkStart w:id="0" w:name="_GoBack"/>
            <w:bookmarkEnd w:id="0"/>
            <w:r>
              <w:rPr>
                <w:rFonts w:ascii="Times New Roman" w:hAnsi="Times New Roman"/>
                <w:sz w:val="24"/>
                <w:szCs w:val="24"/>
              </w:rPr>
              <w:t>.02.2021 г. №.190-2021</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На №_________ от ________________</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shd w:val="clear" w:color="FFFFFF" w:fill="auto"/>
            <w:vAlign w:val="bottom"/>
          </w:tcPr>
          <w:p w:rsidR="00420FE7" w:rsidRDefault="00420FE7">
            <w:pPr>
              <w:rPr>
                <w:rFonts w:ascii="Times New Roman" w:hAnsi="Times New Roman"/>
                <w:sz w:val="24"/>
                <w:szCs w:val="24"/>
              </w:rPr>
            </w:pPr>
          </w:p>
        </w:tc>
        <w:tc>
          <w:tcPr>
            <w:tcW w:w="2533" w:type="dxa"/>
            <w:shd w:val="clear" w:color="FFFFFF" w:fill="auto"/>
            <w:vAlign w:val="bottom"/>
          </w:tcPr>
          <w:p w:rsidR="00420FE7" w:rsidRDefault="00420FE7">
            <w:pPr>
              <w:rPr>
                <w:rFonts w:ascii="Times New Roman" w:hAnsi="Times New Roman"/>
                <w:sz w:val="24"/>
                <w:szCs w:val="24"/>
              </w:rPr>
            </w:pPr>
          </w:p>
        </w:tc>
        <w:tc>
          <w:tcPr>
            <w:tcW w:w="3321" w:type="dxa"/>
            <w:shd w:val="clear" w:color="FFFFFF" w:fill="auto"/>
            <w:vAlign w:val="bottom"/>
          </w:tcPr>
          <w:p w:rsidR="00420FE7" w:rsidRDefault="00420FE7">
            <w:pPr>
              <w:rPr>
                <w:rFonts w:ascii="Times New Roman" w:hAnsi="Times New Roman"/>
                <w:sz w:val="24"/>
                <w:szCs w:val="24"/>
              </w:rPr>
            </w:pP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6799" w:type="dxa"/>
            <w:gridSpan w:val="3"/>
            <w:shd w:val="clear" w:color="FFFFFF" w:fill="auto"/>
            <w:vAlign w:val="bottom"/>
          </w:tcPr>
          <w:p w:rsidR="00420FE7" w:rsidRDefault="004A4100">
            <w:pPr>
              <w:jc w:val="center"/>
              <w:rPr>
                <w:rFonts w:ascii="Times New Roman" w:hAnsi="Times New Roman"/>
                <w:sz w:val="24"/>
                <w:szCs w:val="24"/>
              </w:rPr>
            </w:pPr>
            <w:r>
              <w:rPr>
                <w:rFonts w:ascii="Times New Roman" w:hAnsi="Times New Roman"/>
                <w:sz w:val="24"/>
                <w:szCs w:val="24"/>
              </w:rPr>
              <w:t>О коммерческом предложении</w:t>
            </w: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shd w:val="clear" w:color="FFFFFF" w:fill="auto"/>
            <w:vAlign w:val="bottom"/>
          </w:tcPr>
          <w:p w:rsidR="00420FE7" w:rsidRDefault="00420FE7">
            <w:pPr>
              <w:rPr>
                <w:rFonts w:ascii="Times New Roman" w:hAnsi="Times New Roman"/>
                <w:sz w:val="24"/>
                <w:szCs w:val="24"/>
              </w:rPr>
            </w:pPr>
          </w:p>
        </w:tc>
        <w:tc>
          <w:tcPr>
            <w:tcW w:w="2533" w:type="dxa"/>
            <w:shd w:val="clear" w:color="FFFFFF" w:fill="auto"/>
            <w:vAlign w:val="bottom"/>
          </w:tcPr>
          <w:p w:rsidR="00420FE7" w:rsidRDefault="00420FE7">
            <w:pPr>
              <w:rPr>
                <w:rFonts w:ascii="Times New Roman" w:hAnsi="Times New Roman"/>
                <w:sz w:val="24"/>
                <w:szCs w:val="24"/>
              </w:rPr>
            </w:pPr>
          </w:p>
        </w:tc>
        <w:tc>
          <w:tcPr>
            <w:tcW w:w="3321" w:type="dxa"/>
            <w:shd w:val="clear" w:color="FFFFFF" w:fill="auto"/>
            <w:vAlign w:val="bottom"/>
          </w:tcPr>
          <w:p w:rsidR="00420FE7" w:rsidRDefault="00420FE7">
            <w:pPr>
              <w:rPr>
                <w:rFonts w:ascii="Times New Roman" w:hAnsi="Times New Roman"/>
                <w:sz w:val="24"/>
                <w:szCs w:val="24"/>
              </w:rPr>
            </w:pPr>
          </w:p>
        </w:tc>
        <w:tc>
          <w:tcPr>
            <w:tcW w:w="1116" w:type="dxa"/>
            <w:shd w:val="clear" w:color="FFFFFF" w:fill="auto"/>
            <w:vAlign w:val="bottom"/>
          </w:tcPr>
          <w:p w:rsidR="00420FE7" w:rsidRDefault="00420FE7">
            <w:pPr>
              <w:rPr>
                <w:rFonts w:ascii="Times New Roman" w:hAnsi="Times New Roman"/>
                <w:sz w:val="24"/>
                <w:szCs w:val="24"/>
              </w:rPr>
            </w:pPr>
          </w:p>
        </w:tc>
        <w:tc>
          <w:tcPr>
            <w:tcW w:w="1286" w:type="dxa"/>
            <w:shd w:val="clear" w:color="FFFFFF" w:fill="auto"/>
            <w:vAlign w:val="bottom"/>
          </w:tcPr>
          <w:p w:rsidR="00420FE7" w:rsidRDefault="00420FE7">
            <w:pPr>
              <w:rPr>
                <w:rFonts w:ascii="Times New Roman" w:hAnsi="Times New Roman"/>
                <w:sz w:val="24"/>
                <w:szCs w:val="24"/>
              </w:rPr>
            </w:pPr>
          </w:p>
        </w:tc>
        <w:tc>
          <w:tcPr>
            <w:tcW w:w="1470" w:type="dxa"/>
            <w:shd w:val="clear" w:color="FFFFFF" w:fill="auto"/>
            <w:vAlign w:val="bottom"/>
          </w:tcPr>
          <w:p w:rsidR="00420FE7" w:rsidRDefault="00420FE7">
            <w:pPr>
              <w:rPr>
                <w:rFonts w:ascii="Times New Roman" w:hAnsi="Times New Roman"/>
                <w:sz w:val="24"/>
                <w:szCs w:val="24"/>
              </w:rPr>
            </w:pPr>
          </w:p>
        </w:tc>
        <w:tc>
          <w:tcPr>
            <w:tcW w:w="2087" w:type="dxa"/>
            <w:shd w:val="clear" w:color="FFFFFF" w:fill="auto"/>
            <w:vAlign w:val="bottom"/>
          </w:tcPr>
          <w:p w:rsidR="00420FE7" w:rsidRDefault="00420FE7">
            <w:pPr>
              <w:rPr>
                <w:rFonts w:ascii="Times New Roman" w:hAnsi="Times New Roman"/>
                <w:sz w:val="24"/>
                <w:szCs w:val="24"/>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12758" w:type="dxa"/>
            <w:gridSpan w:val="7"/>
            <w:shd w:val="clear" w:color="FFFFFF" w:fill="auto"/>
            <w:vAlign w:val="bottom"/>
          </w:tcPr>
          <w:p w:rsidR="00420FE7" w:rsidRDefault="004A4100">
            <w:pPr>
              <w:jc w:val="center"/>
              <w:rPr>
                <w:rFonts w:ascii="Times New Roman" w:hAnsi="Times New Roman"/>
                <w:b/>
                <w:sz w:val="28"/>
                <w:szCs w:val="28"/>
              </w:rPr>
            </w:pPr>
            <w:r>
              <w:rPr>
                <w:rFonts w:ascii="Times New Roman" w:hAnsi="Times New Roman"/>
                <w:b/>
                <w:sz w:val="28"/>
                <w:szCs w:val="28"/>
              </w:rPr>
              <w:t>Уважаемые господа!</w:t>
            </w: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14661" w:type="dxa"/>
            <w:gridSpan w:val="8"/>
            <w:shd w:val="clear" w:color="FFFFFF" w:fill="auto"/>
            <w:vAlign w:val="bottom"/>
          </w:tcPr>
          <w:p w:rsidR="00420FE7" w:rsidRDefault="004A4100">
            <w:pPr>
              <w:jc w:val="center"/>
              <w:rPr>
                <w:rFonts w:ascii="Times New Roman" w:hAnsi="Times New Roman"/>
                <w:sz w:val="28"/>
                <w:szCs w:val="28"/>
              </w:rPr>
            </w:pPr>
            <w:r>
              <w:rPr>
                <w:rFonts w:ascii="Times New Roman" w:hAnsi="Times New Roman"/>
                <w:sz w:val="28"/>
                <w:szCs w:val="28"/>
              </w:rPr>
              <w:t xml:space="preserve">     Прошу Вас предоставить коммерческое предложение на право поставки следующего товара или эквивалента:</w:t>
            </w: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vAlign w:val="center"/>
          </w:tcPr>
          <w:p w:rsidR="00420FE7" w:rsidRDefault="004A4100">
            <w:pPr>
              <w:jc w:val="center"/>
              <w:rPr>
                <w:rFonts w:ascii="Times New Roman" w:hAnsi="Times New Roman"/>
                <w:b/>
                <w:sz w:val="24"/>
                <w:szCs w:val="24"/>
              </w:rPr>
            </w:pPr>
            <w:r>
              <w:rPr>
                <w:rFonts w:ascii="Times New Roman" w:hAnsi="Times New Roman"/>
                <w:b/>
                <w:sz w:val="24"/>
                <w:szCs w:val="24"/>
              </w:rPr>
              <w:t>№ п/п</w:t>
            </w:r>
          </w:p>
        </w:tc>
        <w:tc>
          <w:tcPr>
            <w:tcW w:w="2533" w:type="dxa"/>
            <w:tcBorders>
              <w:top w:val="single" w:sz="5" w:space="0" w:color="auto"/>
              <w:bottom w:val="single" w:sz="5" w:space="0" w:color="auto"/>
              <w:right w:val="single" w:sz="5" w:space="0" w:color="auto"/>
            </w:tcBorders>
            <w:shd w:val="clear" w:color="FFFFFF" w:fill="auto"/>
            <w:vAlign w:val="center"/>
          </w:tcPr>
          <w:p w:rsidR="00420FE7" w:rsidRDefault="004A4100">
            <w:pPr>
              <w:jc w:val="center"/>
              <w:rPr>
                <w:rFonts w:ascii="Times New Roman" w:hAnsi="Times New Roman"/>
                <w:b/>
                <w:sz w:val="24"/>
                <w:szCs w:val="24"/>
              </w:rPr>
            </w:pPr>
            <w:r>
              <w:rPr>
                <w:rFonts w:ascii="Times New Roman" w:hAnsi="Times New Roman"/>
                <w:b/>
                <w:sz w:val="24"/>
                <w:szCs w:val="24"/>
              </w:rPr>
              <w:t>Наименование</w:t>
            </w:r>
          </w:p>
        </w:tc>
        <w:tc>
          <w:tcPr>
            <w:tcW w:w="3321" w:type="dxa"/>
            <w:tcBorders>
              <w:top w:val="single" w:sz="5" w:space="0" w:color="auto"/>
              <w:bottom w:val="single" w:sz="5" w:space="0" w:color="auto"/>
              <w:right w:val="single" w:sz="5" w:space="0" w:color="auto"/>
            </w:tcBorders>
            <w:shd w:val="clear" w:color="FFFFFF" w:fill="auto"/>
            <w:vAlign w:val="center"/>
          </w:tcPr>
          <w:p w:rsidR="00420FE7" w:rsidRDefault="004A4100">
            <w:pPr>
              <w:jc w:val="center"/>
              <w:rPr>
                <w:rFonts w:ascii="Times New Roman" w:hAnsi="Times New Roman"/>
                <w:b/>
                <w:sz w:val="24"/>
                <w:szCs w:val="24"/>
              </w:rPr>
            </w:pPr>
            <w:r>
              <w:rPr>
                <w:rFonts w:ascii="Times New Roman" w:hAnsi="Times New Roman"/>
                <w:b/>
                <w:sz w:val="24"/>
                <w:szCs w:val="24"/>
              </w:rPr>
              <w:t>Характеристики</w:t>
            </w:r>
          </w:p>
        </w:tc>
        <w:tc>
          <w:tcPr>
            <w:tcW w:w="1116" w:type="dxa"/>
            <w:tcBorders>
              <w:top w:val="single" w:sz="5" w:space="0" w:color="auto"/>
              <w:bottom w:val="single" w:sz="5" w:space="0" w:color="auto"/>
              <w:right w:val="single" w:sz="5" w:space="0" w:color="auto"/>
            </w:tcBorders>
            <w:shd w:val="clear" w:color="FFFFFF" w:fill="auto"/>
            <w:vAlign w:val="center"/>
          </w:tcPr>
          <w:p w:rsidR="00420FE7" w:rsidRDefault="004A4100">
            <w:pPr>
              <w:jc w:val="center"/>
              <w:rPr>
                <w:rFonts w:ascii="Times New Roman" w:hAnsi="Times New Roman"/>
                <w:b/>
                <w:sz w:val="24"/>
                <w:szCs w:val="24"/>
              </w:rPr>
            </w:pPr>
            <w:r>
              <w:rPr>
                <w:rFonts w:ascii="Times New Roman" w:hAnsi="Times New Roman"/>
                <w:b/>
                <w:sz w:val="24"/>
                <w:szCs w:val="24"/>
              </w:rPr>
              <w:t>Ед. изм.</w:t>
            </w:r>
          </w:p>
        </w:tc>
        <w:tc>
          <w:tcPr>
            <w:tcW w:w="1286" w:type="dxa"/>
            <w:tcBorders>
              <w:top w:val="single" w:sz="5" w:space="0" w:color="auto"/>
              <w:bottom w:val="single" w:sz="5" w:space="0" w:color="auto"/>
              <w:right w:val="single" w:sz="5" w:space="0" w:color="auto"/>
            </w:tcBorders>
            <w:shd w:val="clear" w:color="FFFFFF" w:fill="auto"/>
            <w:vAlign w:val="center"/>
          </w:tcPr>
          <w:p w:rsidR="00420FE7" w:rsidRDefault="004A4100">
            <w:pPr>
              <w:jc w:val="center"/>
              <w:rPr>
                <w:rFonts w:ascii="Times New Roman" w:hAnsi="Times New Roman"/>
                <w:b/>
                <w:sz w:val="24"/>
                <w:szCs w:val="24"/>
              </w:rPr>
            </w:pPr>
            <w:r>
              <w:rPr>
                <w:rFonts w:ascii="Times New Roman" w:hAnsi="Times New Roman"/>
                <w:b/>
                <w:sz w:val="24"/>
                <w:szCs w:val="24"/>
              </w:rPr>
              <w:t>Кол-во, шт</w:t>
            </w:r>
          </w:p>
        </w:tc>
        <w:tc>
          <w:tcPr>
            <w:tcW w:w="1470" w:type="dxa"/>
            <w:tcBorders>
              <w:top w:val="single" w:sz="5" w:space="0" w:color="auto"/>
              <w:bottom w:val="single" w:sz="5" w:space="0" w:color="auto"/>
              <w:right w:val="single" w:sz="5" w:space="0" w:color="auto"/>
            </w:tcBorders>
            <w:shd w:val="clear" w:color="FFFFFF" w:fill="auto"/>
            <w:vAlign w:val="center"/>
          </w:tcPr>
          <w:p w:rsidR="00420FE7" w:rsidRDefault="004A4100">
            <w:pPr>
              <w:jc w:val="center"/>
              <w:rPr>
                <w:rFonts w:ascii="Times New Roman" w:hAnsi="Times New Roman"/>
                <w:b/>
                <w:sz w:val="24"/>
                <w:szCs w:val="24"/>
              </w:rPr>
            </w:pPr>
            <w:r>
              <w:rPr>
                <w:rFonts w:ascii="Times New Roman" w:hAnsi="Times New Roman"/>
                <w:b/>
                <w:sz w:val="24"/>
                <w:szCs w:val="24"/>
              </w:rPr>
              <w:t>Цена, рублей</w:t>
            </w:r>
          </w:p>
        </w:tc>
        <w:tc>
          <w:tcPr>
            <w:tcW w:w="2087" w:type="dxa"/>
            <w:tcBorders>
              <w:top w:val="single" w:sz="5" w:space="0" w:color="auto"/>
              <w:bottom w:val="single" w:sz="5" w:space="0" w:color="auto"/>
              <w:right w:val="single" w:sz="5" w:space="0" w:color="auto"/>
            </w:tcBorders>
            <w:shd w:val="clear" w:color="FFFFFF" w:fill="auto"/>
            <w:vAlign w:val="center"/>
          </w:tcPr>
          <w:p w:rsidR="00420FE7" w:rsidRDefault="004A4100">
            <w:pPr>
              <w:jc w:val="center"/>
              <w:rPr>
                <w:rFonts w:ascii="Times New Roman" w:hAnsi="Times New Roman"/>
                <w:b/>
                <w:sz w:val="24"/>
                <w:szCs w:val="24"/>
              </w:rPr>
            </w:pPr>
            <w:r>
              <w:rPr>
                <w:rFonts w:ascii="Times New Roman" w:hAnsi="Times New Roman"/>
                <w:b/>
                <w:sz w:val="24"/>
                <w:szCs w:val="24"/>
              </w:rPr>
              <w:t>Страна происхождения</w:t>
            </w:r>
          </w:p>
        </w:tc>
        <w:tc>
          <w:tcPr>
            <w:tcW w:w="1903" w:type="dxa"/>
            <w:tcBorders>
              <w:top w:val="single" w:sz="5" w:space="0" w:color="auto"/>
              <w:left w:val="single" w:sz="5" w:space="0" w:color="auto"/>
              <w:bottom w:val="single" w:sz="5" w:space="0" w:color="auto"/>
              <w:right w:val="single" w:sz="5" w:space="0" w:color="auto"/>
            </w:tcBorders>
            <w:shd w:val="clear" w:color="FFFFFF" w:fill="auto"/>
            <w:vAlign w:val="center"/>
          </w:tcPr>
          <w:p w:rsidR="00420FE7" w:rsidRDefault="004A4100">
            <w:pPr>
              <w:jc w:val="center"/>
              <w:rPr>
                <w:rFonts w:ascii="Times New Roman" w:hAnsi="Times New Roman"/>
                <w:b/>
                <w:sz w:val="24"/>
                <w:szCs w:val="24"/>
              </w:rPr>
            </w:pPr>
            <w:r>
              <w:rPr>
                <w:rFonts w:ascii="Times New Roman" w:hAnsi="Times New Roman"/>
                <w:b/>
                <w:sz w:val="24"/>
                <w:szCs w:val="24"/>
              </w:rPr>
              <w:t>КТРУ</w:t>
            </w: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Катетер церебральный диагностический 5F</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Катетер </w:t>
            </w:r>
            <w:r>
              <w:rPr>
                <w:rFonts w:ascii="Times New Roman" w:hAnsi="Times New Roman"/>
                <w:sz w:val="24"/>
                <w:szCs w:val="24"/>
              </w:rPr>
              <w:t>диагностический для проведения церебральной ангиографии.Материал катетера – полиуретан, стальная оплетка для придания жесткости и рентгеноконтрастности. Характеристики: Атравматичный рентгеноконтрастый дистальный кончик, покрытие внутренней поверхности – P</w:t>
            </w:r>
            <w:r>
              <w:rPr>
                <w:rFonts w:ascii="Times New Roman" w:hAnsi="Times New Roman"/>
                <w:sz w:val="24"/>
                <w:szCs w:val="24"/>
              </w:rPr>
              <w:t>TFE, внутренний просвет катетера: –0.038", максимальное давление – 1200psi. Объемная скорость кровотока – 35 мл/сек для катетера 6F. Спектр наружного диаметра - 4F, 5F, .Пластик полиуретан придает гибкость катетера для обеспечения необходимого доступа к со</w:t>
            </w:r>
            <w:r>
              <w:rPr>
                <w:rFonts w:ascii="Times New Roman" w:hAnsi="Times New Roman"/>
                <w:sz w:val="24"/>
                <w:szCs w:val="24"/>
              </w:rPr>
              <w:t>судам. Жесткость обусловлена стальной оплеткой – в результате стенки катетера не спадаются при изгибе при прохождении анатомических изгибов.Обеспечение мультидизайна дистального сегмента катетера для эффективного селективного и суперселективого канюлирован</w:t>
            </w:r>
            <w:r>
              <w:rPr>
                <w:rFonts w:ascii="Times New Roman" w:hAnsi="Times New Roman"/>
                <w:sz w:val="24"/>
                <w:szCs w:val="24"/>
              </w:rPr>
              <w:t>ия сосудов. Наличие катетеров с боковыми отверстиями дистального сегмента (для обеспечения плотного рентгеноконтрастирования). Покрытие внутренней поверхности PTFE  для снижения трения доставляемого по катетеру инструмента.</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Система стент-</w:t>
            </w:r>
            <w:r>
              <w:rPr>
                <w:rFonts w:ascii="Times New Roman" w:hAnsi="Times New Roman"/>
                <w:sz w:val="24"/>
                <w:szCs w:val="24"/>
              </w:rPr>
              <w:lastRenderedPageBreak/>
              <w:t>графта</w:t>
            </w:r>
            <w:r>
              <w:rPr>
                <w:rFonts w:ascii="Times New Roman" w:hAnsi="Times New Roman"/>
                <w:sz w:val="24"/>
                <w:szCs w:val="24"/>
              </w:rPr>
              <w:t xml:space="preserve"> для протезирования аневризмы брюшного отдела аорты</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 xml:space="preserve">Техническое описание: Основное </w:t>
            </w:r>
            <w:r>
              <w:rPr>
                <w:rFonts w:ascii="Times New Roman" w:hAnsi="Times New Roman"/>
                <w:sz w:val="24"/>
                <w:szCs w:val="24"/>
              </w:rPr>
              <w:lastRenderedPageBreak/>
              <w:t xml:space="preserve">тело: бифуркационный эндопротез для рентгенэндоваскулярной реконструкции аневризм брюшной аорты с открытой короной в проксимальной части для фиксации выше почечных артерий. </w:t>
            </w:r>
            <w:r>
              <w:rPr>
                <w:rFonts w:ascii="Times New Roman" w:hAnsi="Times New Roman"/>
                <w:sz w:val="24"/>
                <w:szCs w:val="24"/>
              </w:rPr>
              <w:t>Самораскрывающийся эндопротез на доставляющем катетере. Материал стента M-образные нитиноловые (сплав никеля с титаном) секции, материал покрытия – мультифиламентный полиэстер.  Наличие в проксимальной части  стента цельнолитого непокрытого звена с опорным</w:t>
            </w:r>
            <w:r>
              <w:rPr>
                <w:rFonts w:ascii="Times New Roman" w:hAnsi="Times New Roman"/>
                <w:sz w:val="24"/>
                <w:szCs w:val="24"/>
              </w:rPr>
              <w:t>и зубцами, конфигурация «FreeFlo». Легко визуализируемые под рентгеноскопом рентгеноконтрастные маркеры в виде: буквы «e» — 1 шт. в проксимальной части по центру, в виде «0» — 3 шт. в проксимальной части, 1 шт. в области бифуркации стент-графта, 2 шт. в ди</w:t>
            </w:r>
            <w:r>
              <w:rPr>
                <w:rFonts w:ascii="Times New Roman" w:hAnsi="Times New Roman"/>
                <w:sz w:val="24"/>
                <w:szCs w:val="24"/>
              </w:rPr>
              <w:t>стальной части. Вшитый рентгенконтрастный маркер входного отверстия для контралатеральной части в виде кольца.  Система доставки не требующая интродьюсера, максимальным диаметром 20F. Диаметр проксимальной аортальной части стент-графта 25 мм, дистальной по</w:t>
            </w:r>
            <w:r>
              <w:rPr>
                <w:rFonts w:ascii="Times New Roman" w:hAnsi="Times New Roman"/>
                <w:sz w:val="24"/>
                <w:szCs w:val="24"/>
              </w:rPr>
              <w:t>двздошной части 16 мм, длина</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13</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3</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Система стент-графта для протезирования аневризмы грудного отдела аорты</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Проксимальная часть: эндопротез для рентгенэндоваскулярной реконструкции аневризм грудной аорты с открытой короной в проксимальной части. </w:t>
            </w:r>
            <w:r>
              <w:rPr>
                <w:rFonts w:ascii="Times New Roman" w:hAnsi="Times New Roman"/>
                <w:sz w:val="24"/>
                <w:szCs w:val="24"/>
              </w:rPr>
              <w:t>Самораскрывающийсяэндопротез на доставляющем катетере, состоящий из одной части. Материал стента – нитинол (сплав никеля с титаном), материал покрытия – полиэстер.  Наличие в проксимальной части непокрытого звена стента «FreeFlo» для фиксации выше левой по</w:t>
            </w:r>
            <w:r>
              <w:rPr>
                <w:rFonts w:ascii="Times New Roman" w:hAnsi="Times New Roman"/>
                <w:sz w:val="24"/>
                <w:szCs w:val="24"/>
              </w:rPr>
              <w:t>дключичной артерии. Отсутствие вспомогательных фиксирующих приспособлений (крючков, зубцов и подобных) для фиксации стента.  Легко визуализируемые  под рентгеноскопомрентгеноконтрастные маркеры в виде цифры «8»: 4 шт. в проксимальной части и 1 шт. в центра</w:t>
            </w:r>
            <w:r>
              <w:rPr>
                <w:rFonts w:ascii="Times New Roman" w:hAnsi="Times New Roman"/>
                <w:sz w:val="24"/>
                <w:szCs w:val="24"/>
              </w:rPr>
              <w:t xml:space="preserve">льной части, в виде «0» - 2 шт. </w:t>
            </w:r>
            <w:r>
              <w:rPr>
                <w:rFonts w:ascii="Times New Roman" w:hAnsi="Times New Roman"/>
                <w:sz w:val="24"/>
                <w:szCs w:val="24"/>
              </w:rPr>
              <w:lastRenderedPageBreak/>
              <w:t>в дистальной части.  Поддерживающаянитиноловаямикроспираль по всему диаметру проксимальной части стент-графта.  Система доставки, не требующая интродьюсера, диаметром 22—25F. Диаметр проксимальной аортальной части стент-граф</w:t>
            </w:r>
            <w:r>
              <w:rPr>
                <w:rFonts w:ascii="Times New Roman" w:hAnsi="Times New Roman"/>
                <w:sz w:val="24"/>
                <w:szCs w:val="24"/>
              </w:rPr>
              <w:t>та 22—46 мм, дистальной аортальной части 22—46 мм, длина покрытой части 112—212 мм, общая длин</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4</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4</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Проводник гидрофильный</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Материал: внутренний стержень – никелит титана (нитинол), промежуточный полимерный слой с рентгеноконтрастным компонентом, </w:t>
            </w:r>
            <w:r>
              <w:rPr>
                <w:rFonts w:ascii="Times New Roman" w:hAnsi="Times New Roman"/>
                <w:sz w:val="24"/>
                <w:szCs w:val="24"/>
              </w:rPr>
              <w:t xml:space="preserve">соединительные слои, наружное четырехслойное гидрофильное покрытие (PhotoLink®). Рентгеноконтрастность по всей длине, усиленная рентгеноконтрастность дистального кончика (3 см). Характеристики: наличие прямых и изогнутых (60°) кончиков. Возможность выбора </w:t>
            </w:r>
            <w:r>
              <w:rPr>
                <w:rFonts w:ascii="Times New Roman" w:hAnsi="Times New Roman"/>
                <w:sz w:val="24"/>
                <w:szCs w:val="24"/>
              </w:rPr>
              <w:t>проводников с обычной жесткостью (длина внутреннего конусообразного дистального сегмента составляет 3,15 см) или с усиленной жесткостью (длина внутреннего конусообразного дистального сегмента составляет 2,32 см). Передача вращательного движения 1:1. Компле</w:t>
            </w:r>
            <w:r>
              <w:rPr>
                <w:rFonts w:ascii="Times New Roman" w:hAnsi="Times New Roman"/>
                <w:sz w:val="24"/>
                <w:szCs w:val="24"/>
              </w:rPr>
              <w:t>ктуется вращающим устройством. 5 единиц в упаковке. Размеры: диаметр 0,035"", длина 150, 180 и 260 см.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5</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Микроэмболы для внутрисосудистой эмболизации</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Частицы эмболизационные из поливинилалкоголя для селективной эмболизации. Размер частиц в </w:t>
            </w:r>
            <w:r>
              <w:rPr>
                <w:rFonts w:ascii="Times New Roman" w:hAnsi="Times New Roman"/>
                <w:sz w:val="24"/>
                <w:szCs w:val="24"/>
              </w:rPr>
              <w:t>диапазоне от 45 до 1180 микрон включая границы диапазона. Индивидуальная стерильная упаковка.</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28</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6</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Катетер баллонный Viatrac</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Баллонный катетер быстрой смены (RX) под 0.014" проводник. Мягкий атравматичный кончик. Материал баллона нейлон-полиэфир. </w:t>
            </w:r>
            <w:r>
              <w:rPr>
                <w:rFonts w:ascii="Times New Roman" w:hAnsi="Times New Roman"/>
                <w:sz w:val="24"/>
                <w:szCs w:val="24"/>
              </w:rPr>
              <w:t xml:space="preserve">Комплаинс: номинальное давление (NP) 8 атм., расчетное давление разрыва (RBP) 14 атм. 2 интегрированных рентгеноконтрастных маркера по краям баллона. Рабочая длина шафта 80,135см. Совместим с интродьюсером 4F (баллоны 4.0, 4.5мм), 5F (баллоны 5-7мм). </w:t>
            </w:r>
            <w:r>
              <w:rPr>
                <w:rFonts w:ascii="Times New Roman" w:hAnsi="Times New Roman"/>
                <w:sz w:val="24"/>
                <w:szCs w:val="24"/>
              </w:rPr>
              <w:lastRenderedPageBreak/>
              <w:t>Гидро</w:t>
            </w:r>
            <w:r>
              <w:rPr>
                <w:rFonts w:ascii="Times New Roman" w:hAnsi="Times New Roman"/>
                <w:sz w:val="24"/>
                <w:szCs w:val="24"/>
              </w:rPr>
              <w:t>фильное покрытие баллона и дистальной части шафта. Размеры: диаметр 4.0, 4.5, 5.0, 5.5, 6.0, 6.5, 7.0мм, длина 15, 20, 30, 40мм.. Требуемые размеры 6,0-20 мм.</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17</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7</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Проводник коронарный 11 см/3.0г/180 см, кончик прямой</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Предназначен для доставки </w:t>
            </w:r>
            <w:r>
              <w:rPr>
                <w:rFonts w:ascii="Times New Roman" w:hAnsi="Times New Roman"/>
                <w:sz w:val="24"/>
                <w:szCs w:val="24"/>
              </w:rPr>
              <w:t>баллонных катетеров, стентов и микрокатетеров в пораженный сегмент артерии при различных анатомических вариантах артерий и типах поражений.Сердечник проводника представлен единым кордом без сочленений и точек перехода на всем протяжении с одного конца до д</w:t>
            </w:r>
            <w:r>
              <w:rPr>
                <w:rFonts w:ascii="Times New Roman" w:hAnsi="Times New Roman"/>
                <w:sz w:val="24"/>
                <w:szCs w:val="24"/>
              </w:rPr>
              <w:t>ругого, включая прохождение через мягкую подвижную часть проводника. Наружный диаметр не более 0,014". Покрытие политетрафторэтилен с высоким коэффициентом скольжения, уменьшающее силу трения его поверхности. Требуемый проводник: проводник с усилинным серд</w:t>
            </w:r>
            <w:r>
              <w:rPr>
                <w:rFonts w:ascii="Times New Roman" w:hAnsi="Times New Roman"/>
                <w:sz w:val="24"/>
                <w:szCs w:val="24"/>
              </w:rPr>
              <w:t>ечником и дистальной оплеткой для противостояния изломам при прохождении окклюзированного сегмента, рентгеноконтрастным кончиком 11 см, с нагрузкой на кончик до сгибания не менее 3,0 гр., длина проводника 180 см, кончик прямой.</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35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8</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Проводник </w:t>
            </w:r>
            <w:r>
              <w:rPr>
                <w:rFonts w:ascii="Times New Roman" w:hAnsi="Times New Roman"/>
                <w:sz w:val="24"/>
                <w:szCs w:val="24"/>
              </w:rPr>
              <w:t>коронарный 11 см/6.0г/180 см, кончик прямой</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Предназначен для доставки баллонных катетеров, стентов и микрокатетеров в пораженный сегмент артерии при различных анатомических вариантах артерий и типах поражений.Сердечник проводника представлен единым кордом </w:t>
            </w:r>
            <w:r>
              <w:rPr>
                <w:rFonts w:ascii="Times New Roman" w:hAnsi="Times New Roman"/>
                <w:sz w:val="24"/>
                <w:szCs w:val="24"/>
              </w:rPr>
              <w:t>без сочленений и точек перехода на всем протяжении с одного конца до другого, включая прохождение через мягкую подвижную часть проводника. Наружный диаметр не более 0,014". Покрытие политетрафторэтилен с высоким коэффициентом скольжения, уменьшающее силу т</w:t>
            </w:r>
            <w:r>
              <w:rPr>
                <w:rFonts w:ascii="Times New Roman" w:hAnsi="Times New Roman"/>
                <w:sz w:val="24"/>
                <w:szCs w:val="24"/>
              </w:rPr>
              <w:t>рения его поверхности. Требуемый проводник: проводник с усилинным сердечником и дистальной оплеткой для противостояния изломам при прохождении окклюзированного сегмента, рентгеноконтрастным кончиком 11 см, с нагрузкой на кончик до сгибания не менее 6,0 гр.</w:t>
            </w:r>
            <w:r>
              <w:rPr>
                <w:rFonts w:ascii="Times New Roman" w:hAnsi="Times New Roman"/>
                <w:sz w:val="24"/>
                <w:szCs w:val="24"/>
              </w:rPr>
              <w:t xml:space="preserve">, </w:t>
            </w:r>
            <w:r>
              <w:rPr>
                <w:rFonts w:ascii="Times New Roman" w:hAnsi="Times New Roman"/>
                <w:sz w:val="24"/>
                <w:szCs w:val="24"/>
              </w:rPr>
              <w:lastRenderedPageBreak/>
              <w:t>длина проводника 180 см, кончик прямой.</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9</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Набор к системе инъекционной MEDRAD Avanta</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Упаковка 1 из 2:</w:t>
            </w:r>
            <w:r>
              <w:rPr>
                <w:rFonts w:ascii="Times New Roman" w:hAnsi="Times New Roman"/>
                <w:sz w:val="24"/>
                <w:szCs w:val="24"/>
              </w:rPr>
              <w:br/>
              <w:t>1.1. Шприц 150 мл.</w:t>
            </w:r>
            <w:r>
              <w:rPr>
                <w:rFonts w:ascii="Times New Roman" w:hAnsi="Times New Roman"/>
                <w:sz w:val="24"/>
                <w:szCs w:val="24"/>
              </w:rPr>
              <w:br/>
              <w:t>1.2. Соединитель резьбовой.</w:t>
            </w:r>
            <w:r>
              <w:rPr>
                <w:rFonts w:ascii="Times New Roman" w:hAnsi="Times New Roman"/>
                <w:sz w:val="24"/>
                <w:szCs w:val="24"/>
              </w:rPr>
              <w:br/>
              <w:t>Упаковка 2 из 2:</w:t>
            </w:r>
            <w:r>
              <w:rPr>
                <w:rFonts w:ascii="Times New Roman" w:hAnsi="Times New Roman"/>
                <w:sz w:val="24"/>
                <w:szCs w:val="24"/>
              </w:rPr>
              <w:br/>
              <w:t>2.1. Капельницы конические - 2 шт.</w:t>
            </w:r>
            <w:r>
              <w:rPr>
                <w:rFonts w:ascii="Times New Roman" w:hAnsi="Times New Roman"/>
                <w:sz w:val="24"/>
                <w:szCs w:val="24"/>
              </w:rPr>
              <w:br/>
              <w:t>2.2. Адаптер Луэра - 4 шт.</w:t>
            </w:r>
            <w:r>
              <w:rPr>
                <w:rFonts w:ascii="Times New Roman" w:hAnsi="Times New Roman"/>
                <w:sz w:val="24"/>
                <w:szCs w:val="24"/>
              </w:rPr>
              <w:br/>
              <w:t xml:space="preserve">2.3. Адаптер </w:t>
            </w:r>
            <w:r>
              <w:rPr>
                <w:rFonts w:ascii="Times New Roman" w:hAnsi="Times New Roman"/>
                <w:sz w:val="24"/>
                <w:szCs w:val="24"/>
              </w:rPr>
              <w:t>Луэра защищенный с обратным клапаном высокого давления.</w:t>
            </w:r>
            <w:r>
              <w:rPr>
                <w:rFonts w:ascii="Times New Roman" w:hAnsi="Times New Roman"/>
                <w:sz w:val="24"/>
                <w:szCs w:val="24"/>
              </w:rPr>
              <w:br/>
              <w:t>2.4. Кран запорный трехпозиционный.</w:t>
            </w:r>
            <w:r>
              <w:rPr>
                <w:rFonts w:ascii="Times New Roman" w:hAnsi="Times New Roman"/>
                <w:sz w:val="24"/>
                <w:szCs w:val="24"/>
              </w:rPr>
              <w:br/>
              <w:t>2.5. Трубка спиральная 19"" Ø 0,160"".</w:t>
            </w:r>
            <w:r>
              <w:rPr>
                <w:rFonts w:ascii="Times New Roman" w:hAnsi="Times New Roman"/>
                <w:sz w:val="24"/>
                <w:szCs w:val="24"/>
              </w:rPr>
              <w:br/>
              <w:t>2.6. Трубка 9,8"" Ø 0,162"".</w:t>
            </w:r>
            <w:r>
              <w:rPr>
                <w:rFonts w:ascii="Times New Roman" w:hAnsi="Times New Roman"/>
                <w:sz w:val="24"/>
                <w:szCs w:val="24"/>
              </w:rPr>
              <w:br/>
              <w:t>2.7. Трубка 13"" Ø 0,160"".</w:t>
            </w:r>
            <w:r>
              <w:rPr>
                <w:rFonts w:ascii="Times New Roman" w:hAnsi="Times New Roman"/>
                <w:sz w:val="24"/>
                <w:szCs w:val="24"/>
              </w:rPr>
              <w:br/>
              <w:t>2.8. Трубка 6,25"" Ø 0,160"".</w:t>
            </w:r>
            <w:r>
              <w:rPr>
                <w:rFonts w:ascii="Times New Roman" w:hAnsi="Times New Roman"/>
                <w:sz w:val="24"/>
                <w:szCs w:val="24"/>
              </w:rPr>
              <w:br/>
              <w:t>2.9. Трубка 25"" Ø 0,172"".</w:t>
            </w:r>
            <w:r>
              <w:rPr>
                <w:rFonts w:ascii="Times New Roman" w:hAnsi="Times New Roman"/>
                <w:sz w:val="24"/>
                <w:szCs w:val="24"/>
              </w:rPr>
              <w:br/>
              <w:t>2.10. Труб</w:t>
            </w:r>
            <w:r>
              <w:rPr>
                <w:rFonts w:ascii="Times New Roman" w:hAnsi="Times New Roman"/>
                <w:sz w:val="24"/>
                <w:szCs w:val="24"/>
              </w:rPr>
              <w:t>ка 3,95"" Ø 0,160"".</w:t>
            </w:r>
            <w:r>
              <w:rPr>
                <w:rFonts w:ascii="Times New Roman" w:hAnsi="Times New Roman"/>
                <w:sz w:val="24"/>
                <w:szCs w:val="24"/>
              </w:rPr>
              <w:br/>
              <w:t>2.11. Игла без воздушного клапана.</w:t>
            </w:r>
            <w:r>
              <w:rPr>
                <w:rFonts w:ascii="Times New Roman" w:hAnsi="Times New Roman"/>
                <w:sz w:val="24"/>
                <w:szCs w:val="24"/>
              </w:rPr>
              <w:br/>
              <w:t>2.12. Игла с воздушным клапаном двухканальная. Количество в коробке (единица поставки)-25 шт.</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уп</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4</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10</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Набор к системе инъекционной MEDRAD Avanta</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В составе:</w:t>
            </w:r>
            <w:r>
              <w:rPr>
                <w:rFonts w:ascii="Times New Roman" w:hAnsi="Times New Roman"/>
                <w:sz w:val="24"/>
                <w:szCs w:val="24"/>
              </w:rPr>
              <w:br/>
              <w:t>1. Трубка 46"" Ø 0,110"".</w:t>
            </w:r>
            <w:r>
              <w:rPr>
                <w:rFonts w:ascii="Times New Roman" w:hAnsi="Times New Roman"/>
                <w:sz w:val="24"/>
                <w:szCs w:val="24"/>
              </w:rPr>
              <w:br/>
              <w:t xml:space="preserve">2. Трубка 7"" </w:t>
            </w:r>
            <w:r>
              <w:rPr>
                <w:rFonts w:ascii="Times New Roman" w:hAnsi="Times New Roman"/>
                <w:sz w:val="24"/>
                <w:szCs w:val="24"/>
              </w:rPr>
              <w:t>Ø 0,145"".</w:t>
            </w:r>
            <w:r>
              <w:rPr>
                <w:rFonts w:ascii="Times New Roman" w:hAnsi="Times New Roman"/>
                <w:sz w:val="24"/>
                <w:szCs w:val="24"/>
              </w:rPr>
              <w:br/>
              <w:t>3. Трубка 46"" Ø 0,145"".</w:t>
            </w:r>
            <w:r>
              <w:rPr>
                <w:rFonts w:ascii="Times New Roman" w:hAnsi="Times New Roman"/>
                <w:sz w:val="24"/>
                <w:szCs w:val="24"/>
              </w:rPr>
              <w:br/>
              <w:t>4. Адаптер Луэра - 3 шт.</w:t>
            </w:r>
            <w:r>
              <w:rPr>
                <w:rFonts w:ascii="Times New Roman" w:hAnsi="Times New Roman"/>
                <w:sz w:val="24"/>
                <w:szCs w:val="24"/>
              </w:rPr>
              <w:br/>
              <w:t>5. Клипсы - 2 шт.;</w:t>
            </w:r>
            <w:r>
              <w:rPr>
                <w:rFonts w:ascii="Times New Roman" w:hAnsi="Times New Roman"/>
                <w:sz w:val="24"/>
                <w:szCs w:val="24"/>
              </w:rPr>
              <w:br/>
              <w:t>6. Соединитель Т-Y-образный.</w:t>
            </w:r>
            <w:r>
              <w:rPr>
                <w:rFonts w:ascii="Times New Roman" w:hAnsi="Times New Roman"/>
                <w:sz w:val="24"/>
                <w:szCs w:val="24"/>
              </w:rPr>
              <w:br/>
              <w:t>7. Адаптер вращающийся.</w:t>
            </w:r>
            <w:r>
              <w:rPr>
                <w:rFonts w:ascii="Times New Roman" w:hAnsi="Times New Roman"/>
                <w:sz w:val="24"/>
                <w:szCs w:val="24"/>
              </w:rPr>
              <w:br/>
              <w:t>8. Кран запорный.</w:t>
            </w:r>
            <w:r>
              <w:rPr>
                <w:rFonts w:ascii="Times New Roman" w:hAnsi="Times New Roman"/>
                <w:sz w:val="24"/>
                <w:szCs w:val="24"/>
              </w:rPr>
              <w:br/>
              <w:t>9. Количество в коробке (единица поставки)-25 шт.</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уп</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11</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Устройство для ручного управления для </w:t>
            </w:r>
            <w:r>
              <w:rPr>
                <w:rFonts w:ascii="Times New Roman" w:hAnsi="Times New Roman"/>
                <w:sz w:val="24"/>
                <w:szCs w:val="24"/>
              </w:rPr>
              <w:t>автоматического инжектора для ангиографии Avanta</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Устройство  ручного управления для автоматического инжектора для ангиографии Avanta. Количество в коробке (единица поставки)-25 штук в упаковке.</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уп</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12</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Катетер баллонный сосудистый 8.0 х 40 мм, длина </w:t>
            </w:r>
            <w:r>
              <w:rPr>
                <w:rFonts w:ascii="Times New Roman" w:hAnsi="Times New Roman"/>
                <w:sz w:val="24"/>
                <w:szCs w:val="24"/>
              </w:rPr>
              <w:t>135 см</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Тип</w:t>
            </w:r>
            <w:r w:rsidRPr="004A4100">
              <w:rPr>
                <w:rFonts w:ascii="Times New Roman" w:hAnsi="Times New Roman"/>
                <w:sz w:val="24"/>
                <w:szCs w:val="24"/>
                <w:lang w:val="en-US"/>
              </w:rPr>
              <w:t xml:space="preserve"> </w:t>
            </w:r>
            <w:r>
              <w:rPr>
                <w:rFonts w:ascii="Times New Roman" w:hAnsi="Times New Roman"/>
                <w:sz w:val="24"/>
                <w:szCs w:val="24"/>
              </w:rPr>
              <w:t>катетера</w:t>
            </w:r>
            <w:r w:rsidRPr="004A4100">
              <w:rPr>
                <w:rFonts w:ascii="Times New Roman" w:hAnsi="Times New Roman"/>
                <w:sz w:val="24"/>
                <w:szCs w:val="24"/>
                <w:lang w:val="en-US"/>
              </w:rPr>
              <w:t xml:space="preserve"> Over-The-Wire. </w:t>
            </w:r>
            <w:r>
              <w:rPr>
                <w:rFonts w:ascii="Times New Roman" w:hAnsi="Times New Roman"/>
                <w:sz w:val="24"/>
                <w:szCs w:val="24"/>
              </w:rPr>
              <w:t xml:space="preserve">Профиль кончика  0,040", профиль входа в стеноз 0,070". Низкокомплайенсный баллон, номинальное давление  14 атм. Доступные диаметры баллонов:  8 мм. Наличие баллонов длиной:  40мм. Наличие длин системы доставки:  135 cм. </w:t>
            </w:r>
            <w:r>
              <w:rPr>
                <w:rFonts w:ascii="Times New Roman" w:hAnsi="Times New Roman"/>
                <w:sz w:val="24"/>
                <w:szCs w:val="24"/>
              </w:rPr>
              <w:t xml:space="preserve">Наличие двух рентгеноконтрастных платино-иридиевых маркера, утопленных в баллон, длиной по 1,5 мм. Совместим с проводниковым катетером  6F для </w:t>
            </w:r>
            <w:r>
              <w:rPr>
                <w:rFonts w:ascii="Times New Roman" w:hAnsi="Times New Roman"/>
                <w:sz w:val="24"/>
                <w:szCs w:val="24"/>
              </w:rPr>
              <w:lastRenderedPageBreak/>
              <w:t>баллонов диаметром 8-10 мм. Совместим с проводником 0,035". Предлагаемые размеры: длина системы 135 см, диаметр б</w:t>
            </w:r>
            <w:r>
              <w:rPr>
                <w:rFonts w:ascii="Times New Roman" w:hAnsi="Times New Roman"/>
                <w:sz w:val="24"/>
                <w:szCs w:val="24"/>
              </w:rPr>
              <w:t>аллона 8 мм, длина баллона 40 мм.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7</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13</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Катетер баллонный сосудистый</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Тип</w:t>
            </w:r>
            <w:r w:rsidRPr="004A4100">
              <w:rPr>
                <w:rFonts w:ascii="Times New Roman" w:hAnsi="Times New Roman"/>
                <w:sz w:val="24"/>
                <w:szCs w:val="24"/>
                <w:lang w:val="en-US"/>
              </w:rPr>
              <w:t xml:space="preserve"> </w:t>
            </w:r>
            <w:r>
              <w:rPr>
                <w:rFonts w:ascii="Times New Roman" w:hAnsi="Times New Roman"/>
                <w:sz w:val="24"/>
                <w:szCs w:val="24"/>
              </w:rPr>
              <w:t>катетера</w:t>
            </w:r>
            <w:r w:rsidRPr="004A4100">
              <w:rPr>
                <w:rFonts w:ascii="Times New Roman" w:hAnsi="Times New Roman"/>
                <w:sz w:val="24"/>
                <w:szCs w:val="24"/>
                <w:lang w:val="en-US"/>
              </w:rPr>
              <w:t xml:space="preserve"> Over-The-Wire. </w:t>
            </w:r>
            <w:r>
              <w:rPr>
                <w:rFonts w:ascii="Times New Roman" w:hAnsi="Times New Roman"/>
                <w:sz w:val="24"/>
                <w:szCs w:val="24"/>
              </w:rPr>
              <w:t xml:space="preserve">Профиль кончика  0,040", профиль входа в стеноз 0,070". Низкокомплайенсный баллон, номинальное давление  14 атм. Доступные диаметры баллонов:  8 мм. </w:t>
            </w:r>
            <w:r>
              <w:rPr>
                <w:rFonts w:ascii="Times New Roman" w:hAnsi="Times New Roman"/>
                <w:sz w:val="24"/>
                <w:szCs w:val="24"/>
              </w:rPr>
              <w:t>Наличие баллонов длиной:  40мм. Наличие длин системы доставки:  135 cм. Наличие двух рентгеноконтрастных платино-иридиевых маркера, утопленных в баллон, длиной по 1,5 мм. Совместим с проводниковым катетером  6F для баллонов диаметром 8-10 мм. Совместим с п</w:t>
            </w:r>
            <w:r>
              <w:rPr>
                <w:rFonts w:ascii="Times New Roman" w:hAnsi="Times New Roman"/>
                <w:sz w:val="24"/>
                <w:szCs w:val="24"/>
              </w:rPr>
              <w:t>роводником 0,035". Предлагаемые размеры: длина системы 135 см, диаметр баллона 10 мм, длина баллона 40 мм.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14</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Система транскатетерного протезирования аортального клапана</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Транскатетерный эндоваскулярный протез аортального клапана. Материал каркаса</w:t>
            </w:r>
            <w:r>
              <w:rPr>
                <w:rFonts w:ascii="Times New Roman" w:hAnsi="Times New Roman"/>
                <w:sz w:val="24"/>
                <w:szCs w:val="24"/>
              </w:rPr>
              <w:t xml:space="preserve"> – нитинол. Створки клапана – свиной перикард. Механизм имплантации – саморасширяющийся. Положение клапана – супрааннулярный, самоцентрующийся. Высота ячейки каркаса 10 мм. Наличие двух колец фиксации и стабилизирующих ячеек в аортальной части.  Наличие дв</w:t>
            </w:r>
            <w:r>
              <w:rPr>
                <w:rFonts w:ascii="Times New Roman" w:hAnsi="Times New Roman"/>
                <w:sz w:val="24"/>
                <w:szCs w:val="24"/>
              </w:rPr>
              <w:t>ойной перикардиальной структуры для предотвращений околоклапанной регургитации.  Высота клапана 51 мм. Наличие размеров клапанов – 23, 25 и 27 мм. Направление раскрытия клапана от верхушки к основанию. Возможность как ретроградного, как и антеградного смещ</w:t>
            </w:r>
            <w:r>
              <w:rPr>
                <w:rFonts w:ascii="Times New Roman" w:hAnsi="Times New Roman"/>
                <w:sz w:val="24"/>
                <w:szCs w:val="24"/>
              </w:rPr>
              <w:t xml:space="preserve">ения аортального клапана  при раскрытии клапана, в том числе после полного раскрытия проксимальной части клапана. Система эндоваскулярной трансфеморальной доставки в комплекте. Единый размер системы доставки для всех размеров клапана. Максимальный диаметр </w:t>
            </w:r>
            <w:r>
              <w:rPr>
                <w:rFonts w:ascii="Times New Roman" w:hAnsi="Times New Roman"/>
                <w:sz w:val="24"/>
                <w:szCs w:val="24"/>
              </w:rPr>
              <w:t>системы доставки 18Fr. Размеры по требованию заказчика.</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14</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15</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Устройство ушивающее</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Принцип действия: механическое ушивание по принципу чрескожного ушивания. Диапазон закрываемого пункционного отверстия </w:t>
            </w:r>
            <w:r>
              <w:rPr>
                <w:rFonts w:ascii="Times New Roman" w:hAnsi="Times New Roman"/>
                <w:sz w:val="24"/>
                <w:szCs w:val="24"/>
              </w:rPr>
              <w:lastRenderedPageBreak/>
              <w:t xml:space="preserve">артериальный доступ: от 5 до 8 F - минимум </w:t>
            </w:r>
            <w:r>
              <w:rPr>
                <w:rFonts w:ascii="Times New Roman" w:hAnsi="Times New Roman"/>
                <w:sz w:val="24"/>
                <w:szCs w:val="24"/>
              </w:rPr>
              <w:t>одно устройство; от 8,5 до 21 F - минимум два устройсва; венозный доступ: от 5 до 8 F - минимум одно устройство; от 8,5 до 24 F - минимум два устройсва. Cовместимость с проводниками: ≤ 0,038 дюйма (0,97 мм). Комплектующие: одно устройство Perclose ProGlide</w:t>
            </w:r>
            <w:r>
              <w:rPr>
                <w:rFonts w:ascii="Times New Roman" w:hAnsi="Times New Roman"/>
                <w:sz w:val="24"/>
                <w:szCs w:val="24"/>
              </w:rPr>
              <w:t>. Одно устройство для проталкивания узла (Устройство для обрезания нити Perclose). Материал шовной нити: одноволоконная полипропиленовая нить (Пролен 3.0). МРТ совместимость: совместим.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65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16</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Система стент-графта для протезирования аневризмы </w:t>
            </w:r>
            <w:r>
              <w:rPr>
                <w:rFonts w:ascii="Times New Roman" w:hAnsi="Times New Roman"/>
                <w:sz w:val="24"/>
                <w:szCs w:val="24"/>
              </w:rPr>
              <w:t>брюшного отдела аорты</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Основное тело: Бифуркационный эндопротез для рентгеноэндоваскулярной реконструкции аневризм брюшного отдела аорты с открытой короной в проксимальной части для фиксации выше почечных артерий. Самораскрывающийся эндопротез на доставляющ</w:t>
            </w:r>
            <w:r>
              <w:rPr>
                <w:rFonts w:ascii="Times New Roman" w:hAnsi="Times New Roman"/>
                <w:sz w:val="24"/>
                <w:szCs w:val="24"/>
              </w:rPr>
              <w:t>ем катетере, выпускается в двух модификациях: 1) линейный эндопротез или 2) бифуркационный эндопротез состоящий из двух частей. Материал стента нитиноловые (сплав никеля с титаном) секции, с формированием внешней сетчатой структуры. Материал покрытия – дву</w:t>
            </w:r>
            <w:r>
              <w:rPr>
                <w:rFonts w:ascii="Times New Roman" w:hAnsi="Times New Roman"/>
                <w:sz w:val="24"/>
                <w:szCs w:val="24"/>
              </w:rPr>
              <w:t>хслойная мембрана из мультифиламентного полиэстера. Наличие в проксимальной части стента цельнолитого непокрытого звена с опорными зубцами, с конфигурацией. Легко визуализируемые под рентгеноскопом рентгеноконтрастные маркеры в проксимальной части 2 шт., в</w:t>
            </w:r>
            <w:r>
              <w:rPr>
                <w:rFonts w:ascii="Times New Roman" w:hAnsi="Times New Roman"/>
                <w:sz w:val="24"/>
                <w:szCs w:val="24"/>
              </w:rPr>
              <w:t xml:space="preserve"> длинной ножке бифуркации в проксимальной и дистальной части 2 шт., в короткой ножке бифуркации проксимальной и дистальной части 3 шт. Система доставки с максимальным диаметром 23F не требующая интродьюсера. Диаметр проксимальной аортальной части стент-г</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w:t>
            </w:r>
            <w:r>
              <w:rPr>
                <w:rFonts w:ascii="Times New Roman" w:hAnsi="Times New Roman"/>
                <w:sz w:val="24"/>
                <w:szCs w:val="24"/>
              </w:rPr>
              <w:t>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3</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17</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Катетер ангиографический диагностический тип Roberts </w:t>
            </w:r>
            <w:r>
              <w:rPr>
                <w:rFonts w:ascii="Times New Roman" w:hAnsi="Times New Roman"/>
                <w:sz w:val="24"/>
                <w:szCs w:val="24"/>
              </w:rPr>
              <w:lastRenderedPageBreak/>
              <w:t>5F/90 см/0.038"</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 xml:space="preserve">Катетер TORCON NB® ADVANTAGEс кончиком Beacon®:- конфигурация - Roberts- материал нейлон- рентгеноконтрастный кончик- цвет голубой- 16-ти </w:t>
            </w:r>
            <w:r>
              <w:rPr>
                <w:rFonts w:ascii="Times New Roman" w:hAnsi="Times New Roman"/>
                <w:sz w:val="24"/>
                <w:szCs w:val="24"/>
              </w:rPr>
              <w:lastRenderedPageBreak/>
              <w:t xml:space="preserve">проволочная армировка- без боковых </w:t>
            </w:r>
            <w:r>
              <w:rPr>
                <w:rFonts w:ascii="Times New Roman" w:hAnsi="Times New Roman"/>
                <w:sz w:val="24"/>
                <w:szCs w:val="24"/>
              </w:rPr>
              <w:t>отверстий- внешний диаметр 5.0 Фр.- длина 90 см- максимальная пропускная способность 15 мл/сек 100% Oxilan® 350 при максимально ренкомендуемом давлении 84 кг/см2 или 1200 psi- для использования с проводником .038".</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18</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Игла ангиографическая </w:t>
            </w:r>
            <w:r>
              <w:rPr>
                <w:rFonts w:ascii="Times New Roman" w:hAnsi="Times New Roman"/>
                <w:sz w:val="24"/>
                <w:szCs w:val="24"/>
              </w:rPr>
              <w:t>пункционная 18G, без стилета</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Игла ангиографическая предназначена для пункции магистральных артерий. Диаметр 18 G без стилета.</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160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19</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Катетер для обеспечения улучшенной поддержки проводникового катетера 6F</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Катетер для поддержки проводникового </w:t>
            </w:r>
            <w:r>
              <w:rPr>
                <w:rFonts w:ascii="Times New Roman" w:hAnsi="Times New Roman"/>
                <w:sz w:val="24"/>
                <w:szCs w:val="24"/>
              </w:rPr>
              <w:t>катетера при проведении интервенционных процедур на коронарных и периферических артериях. Диаметр микрокатетера не более 6F. Наружный диаметр 0,066"(1,68 мм), внутренний диаметр 0,057" (1,45 мм). Гидрофильное покрытие микрокатетера. Мягкий атравматичный ко</w:t>
            </w:r>
            <w:r>
              <w:rPr>
                <w:rFonts w:ascii="Times New Roman" w:hAnsi="Times New Roman"/>
                <w:sz w:val="24"/>
                <w:szCs w:val="24"/>
              </w:rPr>
              <w:t>нчик. Наличие двух рентгеноконтрастных маркеров на дистальном и проксимальном концах микрокатетера. Длина проксимального шафта стальной гипотрубки 120 см. Длина дистального сегмента микрокатетера 25 см.</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35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20</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Катетер коронарный проводниковый </w:t>
            </w:r>
            <w:r>
              <w:rPr>
                <w:rFonts w:ascii="Times New Roman" w:hAnsi="Times New Roman"/>
                <w:sz w:val="24"/>
                <w:szCs w:val="24"/>
              </w:rPr>
              <w:t>6F/100 см/JR 4.0</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Проводниковый катетер для проведения интервенционных процедур на коронарных артериях.  Наличие широкого спектра форм кончика: стандартные катетеры для позиционирования в устьях левой (ЛКА) и правой коронарных артерий (ПКА) при различных ва</w:t>
            </w:r>
            <w:r>
              <w:rPr>
                <w:rFonts w:ascii="Times New Roman" w:hAnsi="Times New Roman"/>
                <w:sz w:val="24"/>
                <w:szCs w:val="24"/>
              </w:rPr>
              <w:t>риантах отхождения коронарных артерий от аорты; катетеры для проведения коронарошунтографии; катетер для селективного контрастирования передней нисходящей артерии (ПНА) при ее дистальных или комплексных поражениях; катетер для выполнения процедур  преимуще</w:t>
            </w:r>
            <w:r>
              <w:rPr>
                <w:rFonts w:ascii="Times New Roman" w:hAnsi="Times New Roman"/>
                <w:sz w:val="24"/>
                <w:szCs w:val="24"/>
              </w:rPr>
              <w:t xml:space="preserve">ственно на огибающей артерии (ОА) с дополнительной контралатеральной поддержкой в случаях со сложной анатомией, протяженными, кальцинированными стенозами и хроническими окклюзиями;  может быть использован как при правом, </w:t>
            </w:r>
            <w:r>
              <w:rPr>
                <w:rFonts w:ascii="Times New Roman" w:hAnsi="Times New Roman"/>
                <w:sz w:val="24"/>
                <w:szCs w:val="24"/>
              </w:rPr>
              <w:lastRenderedPageBreak/>
              <w:t>так и при левом радиальном доступе.</w:t>
            </w:r>
            <w:r>
              <w:rPr>
                <w:rFonts w:ascii="Times New Roman" w:hAnsi="Times New Roman"/>
                <w:sz w:val="24"/>
                <w:szCs w:val="24"/>
              </w:rPr>
              <w:t xml:space="preserve"> Проволочная армировка 2x2 по всей длине обеспечивает четкую передачу вращения и возможность управления дистальной частью катетера. Полимерная оплетка обеспечивает оптимальную боковую поддержку и удержание заданной кривизны. Управляемость по оси 1:1</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80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21</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Устройство раздувающее</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Набор включает в себя: шприц-индефлятор , Y-адаптер, тупая игла для проведения 0,014” проводника, торкер (устройство для управления проводником). Шприц-индефлятор  предназначен для раздувания и сдувания баллонных катетеров, </w:t>
            </w:r>
            <w:r>
              <w:rPr>
                <w:rFonts w:ascii="Times New Roman" w:hAnsi="Times New Roman"/>
                <w:sz w:val="24"/>
                <w:szCs w:val="24"/>
              </w:rPr>
              <w:t>объем должен быть не более 30 мл, шкала не более 30 атм, замок для фиксации давления, устройство для быстрого опорожнения баллона. Адаптер может быть присоединен к диагностическому катетеру, проводниковому катетеру, интродьюсеру. Клапан вращающегося регули</w:t>
            </w:r>
            <w:r>
              <w:rPr>
                <w:rFonts w:ascii="Times New Roman" w:hAnsi="Times New Roman"/>
                <w:sz w:val="24"/>
                <w:szCs w:val="24"/>
              </w:rPr>
              <w:t>руемого адаптера должен позволять  вводить инструменты размерами не менее 3F, но не более 8F, эффективно предотвращать рефлюкс крови и аспирацию атмосферного воздуха. Адаптер должен быть прозрачным для контроля пузырьков воздуха. Боковое отведение должно п</w:t>
            </w:r>
            <w:r>
              <w:rPr>
                <w:rFonts w:ascii="Times New Roman" w:hAnsi="Times New Roman"/>
                <w:sz w:val="24"/>
                <w:szCs w:val="24"/>
              </w:rPr>
              <w:t>озволять омывать инструмент, находящийся в просвете катетера-интродьюсера, и может использоваться в качестве дополнительной инфузионной линии для введения контраста или иных лекарственных растворов. Тупая игла должна быть предназначена для проведения 0,014</w:t>
            </w:r>
            <w:r>
              <w:rPr>
                <w:rFonts w:ascii="Times New Roman" w:hAnsi="Times New Roman"/>
                <w:sz w:val="24"/>
                <w:szCs w:val="24"/>
              </w:rPr>
              <w:t>” провод</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156</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22</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Система транскатетерного протезирования аортального клапана</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Биологический протез аортального клапана для транскатетерной имплантации . Дизайн конструкции – свиной перикард на нитиноловом каркасе. Принцип раскрытия клапана – </w:t>
            </w:r>
            <w:r>
              <w:rPr>
                <w:rFonts w:ascii="Times New Roman" w:hAnsi="Times New Roman"/>
                <w:sz w:val="24"/>
                <w:szCs w:val="24"/>
              </w:rPr>
              <w:t>Саморасширяющийся, за счет геометрической термопамятинитинола. Продольный размер ячейки каркаса - 8 мм. Диаметр клапана в сложенном  состоянии – 6 мм. Супраанулярное расположение клапана после раскрытия. Ручное сжатие клапана с помощью специального устройс</w:t>
            </w:r>
            <w:r>
              <w:rPr>
                <w:rFonts w:ascii="Times New Roman" w:hAnsi="Times New Roman"/>
                <w:sz w:val="24"/>
                <w:szCs w:val="24"/>
              </w:rPr>
              <w:t xml:space="preserve">тва. Наличие размеров клапанов – 23, </w:t>
            </w:r>
            <w:r>
              <w:rPr>
                <w:rFonts w:ascii="Times New Roman" w:hAnsi="Times New Roman"/>
                <w:sz w:val="24"/>
                <w:szCs w:val="24"/>
              </w:rPr>
              <w:lastRenderedPageBreak/>
              <w:t>26,29,34 мм. Возможность репозиционирования клапана - при высвобождении 2/3 длины протеза из системы доставки. Доставляющее устройство - единым блоком.Наружный диаметр системы доставки не менее 18 Fr. Длина гибкой части</w:t>
            </w:r>
            <w:r>
              <w:rPr>
                <w:rFonts w:ascii="Times New Roman" w:hAnsi="Times New Roman"/>
                <w:sz w:val="24"/>
                <w:szCs w:val="24"/>
              </w:rPr>
              <w:t xml:space="preserve"> доставляющего устройства - не менее 107 см.Подвижный слой - lва металлических слоя двигаются один относительно другого .Порты для промывания – 3 шт. Интродьюсер на системе доставки в наличии. Длина интродьюсера на системе доставки 30см. Устройства для мон</w:t>
            </w:r>
            <w:r>
              <w:rPr>
                <w:rFonts w:ascii="Times New Roman" w:hAnsi="Times New Roman"/>
                <w:sz w:val="24"/>
                <w:szCs w:val="24"/>
              </w:rPr>
              <w:t>тирования протеза на систему доставки - пластиковый конус  и трубки</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11</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23</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Катетер коронарный диагностический 5F/100 см/AL1.0</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Предназначен для катетеризации коронарных артерий. Для сохранения радиальной жесткости стенок катетера используется  </w:t>
            </w:r>
            <w:r>
              <w:rPr>
                <w:rFonts w:ascii="Times New Roman" w:hAnsi="Times New Roman"/>
                <w:sz w:val="24"/>
                <w:szCs w:val="24"/>
              </w:rPr>
              <w:t xml:space="preserve">двойная проволочная армировка по всей длине. Многослойная структура стенки катетера: наружный слой полиэтилен, средний слой – двойная металлическая оплетка, внутренний слой – полиэфирамид. Рентгенконтрастный кончик атравматичный, изготовлен из ко-полимера </w:t>
            </w:r>
            <w:r>
              <w:rPr>
                <w:rFonts w:ascii="Times New Roman" w:hAnsi="Times New Roman"/>
                <w:sz w:val="24"/>
                <w:szCs w:val="24"/>
              </w:rPr>
              <w:t xml:space="preserve">полиамида и полиэфира. Покрытие катетера из тромбо-устойчивого материала. Совместимость с проводником 0.035".  Внутренний диаметр катетера 5F не менее 1.1 мм, для катетера 6F не менее 1,3 мм. Максимальное давление не менее 1200 psi. Минимальная пропускная </w:t>
            </w:r>
            <w:r>
              <w:rPr>
                <w:rFonts w:ascii="Times New Roman" w:hAnsi="Times New Roman"/>
                <w:sz w:val="24"/>
                <w:szCs w:val="24"/>
              </w:rPr>
              <w:t>способности при максимальном давлении не менее 19,8 мл/с. Длина 100 см. Стерильный. Одноразовый. Требуемый размер: 5F/AL1.0.</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24</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Устройство катетерное для защиты от эмболии 5.5 мм, длина 190 см</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Коаксиальный фильтр для защиты сосудистого русла от</w:t>
            </w:r>
            <w:r>
              <w:rPr>
                <w:rFonts w:ascii="Times New Roman" w:hAnsi="Times New Roman"/>
                <w:sz w:val="24"/>
                <w:szCs w:val="24"/>
              </w:rPr>
              <w:t xml:space="preserve"> дистальной эмболизации. Представляет собой веретенообразную конструкцию в виде перевернутой корзинки с нитиноловым кольцомв основании, покрытую нейлоновой мембраной. Корзинка свободно вращается и перемещается по проводнику, проходящему через её центр. Тол</w:t>
            </w:r>
            <w:r>
              <w:rPr>
                <w:rFonts w:ascii="Times New Roman" w:hAnsi="Times New Roman"/>
                <w:sz w:val="24"/>
                <w:szCs w:val="24"/>
              </w:rPr>
              <w:t xml:space="preserve">щина нейлоновой мембраны 0,00045" (11,43 микрон), размер пор - </w:t>
            </w:r>
            <w:r>
              <w:rPr>
                <w:rFonts w:ascii="Times New Roman" w:hAnsi="Times New Roman"/>
                <w:sz w:val="24"/>
                <w:szCs w:val="24"/>
              </w:rPr>
              <w:lastRenderedPageBreak/>
              <w:t>120 ммикрон. Гидрофильное антитромбогенное покрытие мембраны. Рентгеноконтрастное опорное кольцо и 2 рентгеноконтрастных маркера проксимальнее и дистальнее купола. Размер фильтра: 5,0 мм для со</w:t>
            </w:r>
            <w:r>
              <w:rPr>
                <w:rFonts w:ascii="Times New Roman" w:hAnsi="Times New Roman"/>
                <w:sz w:val="24"/>
                <w:szCs w:val="24"/>
              </w:rPr>
              <w:t>судов диаметром 2,5-4,8 мм. Участок стенки артерии, требуемый для "парковки" фильтра: 19 мм/22,5 мм. Дистальный профиль кончика доставляющей системы 0,0285" (0,725 мм). Наружный диаметр доставляющей системы( кроссинг-фильтр) - 2,8F/3,2F ( для фильтра 5,0/7</w:t>
            </w:r>
            <w:r>
              <w:rPr>
                <w:rFonts w:ascii="Times New Roman" w:hAnsi="Times New Roman"/>
                <w:sz w:val="24"/>
                <w:szCs w:val="24"/>
              </w:rPr>
              <w:t>,2 мм). Совместим с интродьюсером 6F (гайд-катетером 8F). В комплекте доставляющий катетер быстрой смены с 0.014" проводником 190 см с ограничителем и катетер для удаления.</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17</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25</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Интродьюсер для трансрадиального доступа, диаметр 6Fr, длина 11 см, </w:t>
            </w:r>
            <w:r>
              <w:rPr>
                <w:rFonts w:ascii="Times New Roman" w:hAnsi="Times New Roman"/>
                <w:sz w:val="24"/>
                <w:szCs w:val="24"/>
              </w:rPr>
              <w:t>проводник 0,025"</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Интродьюсер длиной 11 см, с боковым полиуретановым портом для промывания, гемостатическим клапаном, 3-х ходовым краником и иглой. Стержень интродьюсера и дилататора рентгеноконтрастный, материал  полиэтилен, снабжен вращающимся кольцом для</w:t>
            </w:r>
            <w:r>
              <w:rPr>
                <w:rFonts w:ascii="Times New Roman" w:hAnsi="Times New Roman"/>
                <w:sz w:val="24"/>
                <w:szCs w:val="24"/>
              </w:rPr>
              <w:t xml:space="preserve"> крепления с помощью нитей. Все детали упакованы в пластиковое кольцо, которое позволяет промывать компоненты и обеспечивает сохранность деталей. Дилататор снабжен механизмом защелкивания для минимизация протекания крови и соскальзывания дилататора. Линия </w:t>
            </w:r>
            <w:r>
              <w:rPr>
                <w:rFonts w:ascii="Times New Roman" w:hAnsi="Times New Roman"/>
                <w:sz w:val="24"/>
                <w:szCs w:val="24"/>
              </w:rPr>
              <w:t>для промывания большого просвета. Наличие цветовой кодировки нитродьюсера, дилататора и краника по внутреннему диаметру: 6 Fr - зеленый.  Наличие дилататора, обтуратора и проводника 0.025" (0.64мм), длиной 50 см. Материал проводника нержавеющая сталь, пров</w:t>
            </w:r>
            <w:r>
              <w:rPr>
                <w:rFonts w:ascii="Times New Roman" w:hAnsi="Times New Roman"/>
                <w:sz w:val="24"/>
                <w:szCs w:val="24"/>
              </w:rPr>
              <w:t>одник имеет два рабочих кончика: гибкий J-кончик 3мм и прямой гибкий кончик. Металлическая игла  длиной  4.0 см, диаметром  20G. Наличие цветовой кодировки втулки  - желтый  (20G). Материал канюли нержавеющая сталь. Наличие силиконового покрытия все</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26</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Катетер коронарный </w:t>
            </w:r>
            <w:r>
              <w:rPr>
                <w:rFonts w:ascii="Times New Roman" w:hAnsi="Times New Roman"/>
                <w:sz w:val="24"/>
                <w:szCs w:val="24"/>
              </w:rPr>
              <w:lastRenderedPageBreak/>
              <w:t>проводниковый 6F/100 см/JL 3.5</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 xml:space="preserve">Предназначен для катетеризации артерий. Является компонентном </w:t>
            </w:r>
            <w:r>
              <w:rPr>
                <w:rFonts w:ascii="Times New Roman" w:hAnsi="Times New Roman"/>
                <w:sz w:val="24"/>
                <w:szCs w:val="24"/>
              </w:rPr>
              <w:lastRenderedPageBreak/>
              <w:t xml:space="preserve">коаксиальной системы. Обеспечивает доставку и поддержку рабочих инструментов (проводник, баллонный катетер, стент) и введение </w:t>
            </w:r>
            <w:r>
              <w:rPr>
                <w:rFonts w:ascii="Times New Roman" w:hAnsi="Times New Roman"/>
                <w:sz w:val="24"/>
                <w:szCs w:val="24"/>
              </w:rPr>
              <w:t>препаратов в устье коронарных артерий. Атравматический закругленный дистальный кончик, суживающийся к концу для увеличения гибкости, многослойная стенка. Один из слоев представляет армирующую оплетку - двухслойную стальную сетку с использованием "гибридной</w:t>
            </w:r>
            <w:r>
              <w:rPr>
                <w:rFonts w:ascii="Times New Roman" w:hAnsi="Times New Roman"/>
                <w:sz w:val="24"/>
                <w:szCs w:val="24"/>
              </w:rPr>
              <w:t xml:space="preserve"> технологии" для увеличения внутреннего просвета. Специальное усиленное плетение, состоящее из двух высокопрочных упругих проводников,  позволяет поддерживать внутренний просвет, улучшает управляемость, препятствует скручиванию. Внутренний и наружный слои </w:t>
            </w:r>
            <w:r>
              <w:rPr>
                <w:rFonts w:ascii="Times New Roman" w:hAnsi="Times New Roman"/>
                <w:sz w:val="24"/>
                <w:szCs w:val="24"/>
              </w:rPr>
              <w:t>стенки катетера из биологически инертного полимера с высоким коэффициентом скольжения. Длина катетера 100 см. Внутренний просвет катетера  для катетера диаметром 6F не менее 0.070" (1.78 мм); для катетера 7F не менее 0,081" (2.06 мм);  для катетера 8F не м</w:t>
            </w:r>
            <w:r>
              <w:rPr>
                <w:rFonts w:ascii="Times New Roman" w:hAnsi="Times New Roman"/>
                <w:sz w:val="24"/>
                <w:szCs w:val="24"/>
              </w:rPr>
              <w:t>енее 0.090" (2.28 мм).  Требуемый тип и разм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210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27</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Проводник внутрисосудистый 0.035"/180см/J-изгиб 3 мм</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Материал стилета - медицинская нержавеющая сталь. Дизайн дистального сегмента стилета - плавное уменьшение диаметра от проксимального сегмента </w:t>
            </w:r>
            <w:r>
              <w:rPr>
                <w:rFonts w:ascii="Times New Roman" w:hAnsi="Times New Roman"/>
                <w:sz w:val="24"/>
                <w:szCs w:val="24"/>
              </w:rPr>
              <w:t>к дистальному. Материал покрытия – политетрафторэтилен. Доступные заданные варианты кривизны длистального сегмента – прямой, J-образный. Доступные диаметры J-образного изгиба дистального сегмента - 1.5 мм, 3 мм, 6 мм, 12 мм. Доступные длины проводников - 4</w:t>
            </w:r>
            <w:r>
              <w:rPr>
                <w:rFonts w:ascii="Times New Roman" w:hAnsi="Times New Roman"/>
                <w:sz w:val="24"/>
                <w:szCs w:val="24"/>
              </w:rPr>
              <w:t>0 см, 80 см, 100 см, 125 см, 150 см, 180 см, 260 см. Доступные диаметры проводников - 0.018", 0.025", 0.028", 0.032", 0.035", 0.038". Доступные степени жесткости - пониженная, стандартная, повышенная. Наличие моделей с подвижным стилетом. Наличие моделей с</w:t>
            </w:r>
            <w:r>
              <w:rPr>
                <w:rFonts w:ascii="Times New Roman" w:hAnsi="Times New Roman"/>
                <w:sz w:val="24"/>
                <w:szCs w:val="24"/>
              </w:rPr>
              <w:t xml:space="preserve"> двумя гибкими сегментами. Требуемая модификация: диаметр 0,035", J-образный изгиб дистального сегмента -3 мм, жесткость стандартная. Размер: 180 см.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28</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Катетер коронарный диагностический 5F/100 см/AL2.0</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Предназначен для катетеризации коронарных</w:t>
            </w:r>
            <w:r>
              <w:rPr>
                <w:rFonts w:ascii="Times New Roman" w:hAnsi="Times New Roman"/>
                <w:sz w:val="24"/>
                <w:szCs w:val="24"/>
              </w:rPr>
              <w:t xml:space="preserve"> артерий. Для сохранения радиальной жесткости стенок катетера используется  двойная проволочная армировка по всей длине. Многослойная структура стенки катетера: наружный слой полиэтилен, средний слой – двойная металлическая оплетка, внутренний слой – полиэ</w:t>
            </w:r>
            <w:r>
              <w:rPr>
                <w:rFonts w:ascii="Times New Roman" w:hAnsi="Times New Roman"/>
                <w:sz w:val="24"/>
                <w:szCs w:val="24"/>
              </w:rPr>
              <w:t>фирамид. Рентгенконтрастный кончик атравматичный, изготовлен из ко-полимера полиамида и полиэфира. Покрытие катетера из тромбо-устойчивого материала. Совместимость с проводником 0.035".  Внутренний диаметр катетера 5F не менее 1.1 мм, для катетера 6F не ме</w:t>
            </w:r>
            <w:r>
              <w:rPr>
                <w:rFonts w:ascii="Times New Roman" w:hAnsi="Times New Roman"/>
                <w:sz w:val="24"/>
                <w:szCs w:val="24"/>
              </w:rPr>
              <w:t>нее 1,3 мм. Максимальное давление не менее 1200 psi. Минимальная пропускная способности при максимальном давлении не менее 19,8 мл/с. Длина 100 см. Стерильный. Одноразовый. Требуемый размер: 5F/AL2.0</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11</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29</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Катетер коронарный диагностический 5F/100 </w:t>
            </w:r>
            <w:r>
              <w:rPr>
                <w:rFonts w:ascii="Times New Roman" w:hAnsi="Times New Roman"/>
                <w:sz w:val="24"/>
                <w:szCs w:val="24"/>
              </w:rPr>
              <w:t>см/AR1.0</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Предназначен для катетеризации коронарных артерий. Для сохранения радиальной жесткости стенок катетера используется  двойная проволочная армировка по всей длине. Многослойная структура стенки катетера: наружный слой полиэтилен, средний слой – двой</w:t>
            </w:r>
            <w:r>
              <w:rPr>
                <w:rFonts w:ascii="Times New Roman" w:hAnsi="Times New Roman"/>
                <w:sz w:val="24"/>
                <w:szCs w:val="24"/>
              </w:rPr>
              <w:t xml:space="preserve">ная металлическая оплетка, внутренний слой – полиэфирамид. Рентгенконтрастный кончик атравматичный, изготовлен из ко-полимера полиамида и полиэфира. Покрытие катетера из тромбо-устойчивого материала. Совместимость с проводником 0.035".  Внутренний диаметр </w:t>
            </w:r>
            <w:r>
              <w:rPr>
                <w:rFonts w:ascii="Times New Roman" w:hAnsi="Times New Roman"/>
                <w:sz w:val="24"/>
                <w:szCs w:val="24"/>
              </w:rPr>
              <w:t>катетера 5F не менее 1.1 мм, для катетера 6F не менее 1,3 мм. Максимальное давление не менее 1200 psi. Минимальная пропускная способности при максимальном давлении не менее 19,8 мл/с. Длина 100 см. Стерильный. Одноразовый. Требуемый размер: 5F/AR1.0</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30</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Катетер коронарный диагностический 5F/100 см/AR2.0</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Предназначен для катетеризации коронарных артерий. Для сохранения радиальной жесткости стенок катетера используется  двойная проволочная армировка по всей длине. Многослойная структура </w:t>
            </w:r>
            <w:r>
              <w:rPr>
                <w:rFonts w:ascii="Times New Roman" w:hAnsi="Times New Roman"/>
                <w:sz w:val="24"/>
                <w:szCs w:val="24"/>
              </w:rPr>
              <w:lastRenderedPageBreak/>
              <w:t xml:space="preserve">стенки </w:t>
            </w:r>
            <w:r>
              <w:rPr>
                <w:rFonts w:ascii="Times New Roman" w:hAnsi="Times New Roman"/>
                <w:sz w:val="24"/>
                <w:szCs w:val="24"/>
              </w:rPr>
              <w:t>катетера: наружный слой полиэтилен, средний слой – двойная металлическая оплетка, внутренний слой – полиэфирамид. Рентгенконтрастный кончик атравматичный, изготовлен из ко-полимера полиамида и полиэфира. Покрытие катетера из тромбо-устойчивого материала. С</w:t>
            </w:r>
            <w:r>
              <w:rPr>
                <w:rFonts w:ascii="Times New Roman" w:hAnsi="Times New Roman"/>
                <w:sz w:val="24"/>
                <w:szCs w:val="24"/>
              </w:rPr>
              <w:t>овместимость с проводником 0.035".  Внутренний диаметр катетера 5F не менее 1.1 мм, для катетера 6F не менее 1,3 мм. Максимальное давление не менее 1200 psi. Минимальная пропускная способности при максимальном давлении не менее 19,8 мл/с. Длина 100 см. Сте</w:t>
            </w:r>
            <w:r>
              <w:rPr>
                <w:rFonts w:ascii="Times New Roman" w:hAnsi="Times New Roman"/>
                <w:sz w:val="24"/>
                <w:szCs w:val="24"/>
              </w:rPr>
              <w:t>рильный. Одноразовый. Требуемый размер: 5F/AR2.0.</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31</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Катетер коронарный диагностический 5F/110 см/PigTail</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Предназначен для катетеризации коронарных артерий. Стилет катетера состоит из металлической сетки с подвижными звеньями и покрыт </w:t>
            </w:r>
            <w:r>
              <w:rPr>
                <w:rFonts w:ascii="Times New Roman" w:hAnsi="Times New Roman"/>
                <w:sz w:val="24"/>
                <w:szCs w:val="24"/>
              </w:rPr>
              <w:t>рентгеноконтрастным полимером с низким коэффициентом трения.</w:t>
            </w:r>
            <w:r>
              <w:rPr>
                <w:rFonts w:ascii="Times New Roman" w:hAnsi="Times New Roman"/>
                <w:sz w:val="24"/>
                <w:szCs w:val="24"/>
              </w:rPr>
              <w:br/>
              <w:t>Предназначен для катетеризации коронарных артерий. Стилет катетера состоит из металлической сетки с подвижными звеньями и покрыт рентгеноконтрастным полимером с низким коэффициентом трения. Сталь</w:t>
            </w:r>
            <w:r>
              <w:rPr>
                <w:rFonts w:ascii="Times New Roman" w:hAnsi="Times New Roman"/>
                <w:sz w:val="24"/>
                <w:szCs w:val="24"/>
              </w:rPr>
              <w:t>ная оплетка для придания жесткости и рентгеноконтрастности.   Максимальное давление 1200 psi. Пропускная способность при максимальном давлении – не менее 19,8 мл/с. Наличие в покрытии катетера тромбоустойчивого материала. Двойная проволочная армировка по в</w:t>
            </w:r>
            <w:r>
              <w:rPr>
                <w:rFonts w:ascii="Times New Roman" w:hAnsi="Times New Roman"/>
                <w:sz w:val="24"/>
                <w:szCs w:val="24"/>
              </w:rPr>
              <w:t>сей длине катетера до самого кончика. Длина 110 см. Требуемый размер: 5F/PIG.</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90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32</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Интродьюсер внутрисосудистый 5F/11см/0.035"</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Предназначен для введения инструментов в сосуд. Интродьюсер с гемостатическим клапаном, покрытым силиконом, с высоким </w:t>
            </w:r>
            <w:r>
              <w:rPr>
                <w:rFonts w:ascii="Times New Roman" w:hAnsi="Times New Roman"/>
                <w:sz w:val="24"/>
                <w:szCs w:val="24"/>
              </w:rPr>
              <w:t xml:space="preserve">уровнем скольжения клапана, внутренней и наружной поверхностей интродъюсера, с боковым портом, снабженным трехходовым краном. Материал – рентгеноконтрастный пластик. Диаметр от 4F до 9F. Длина канюли  11, 25 см. Несминаемость трубки при </w:t>
            </w:r>
            <w:r>
              <w:rPr>
                <w:rFonts w:ascii="Times New Roman" w:hAnsi="Times New Roman"/>
                <w:sz w:val="24"/>
                <w:szCs w:val="24"/>
              </w:rPr>
              <w:lastRenderedPageBreak/>
              <w:t>прохождении изгибов</w:t>
            </w:r>
            <w:r>
              <w:rPr>
                <w:rFonts w:ascii="Times New Roman" w:hAnsi="Times New Roman"/>
                <w:sz w:val="24"/>
                <w:szCs w:val="24"/>
              </w:rPr>
              <w:t xml:space="preserve">. Трехстворчатый дизайн клапана интродьюсера. Внутренний диаметр не менее 2,0 мм для 6 F. Наличие дилататора, снабженного замком. Наличие минипроводника 45 см, 0,035". Цветовая маркировка интродьюсеров в зависимости от диаметра. Требуемый размер: длина 11 </w:t>
            </w:r>
            <w:r>
              <w:rPr>
                <w:rFonts w:ascii="Times New Roman" w:hAnsi="Times New Roman"/>
                <w:sz w:val="24"/>
                <w:szCs w:val="24"/>
              </w:rPr>
              <w:t>см, диаметр 5F.</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150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33</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Интродьюсер внутрисосудистый 6F/11см/0.035"</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Предназначен для введения инструментов в сосуд. Интродьюсер с гемостатическим клапаном, покрытым силиконом, с высоким уровнем скольжения клапана, внутренней и наружной поверхностей </w:t>
            </w:r>
            <w:r>
              <w:rPr>
                <w:rFonts w:ascii="Times New Roman" w:hAnsi="Times New Roman"/>
                <w:sz w:val="24"/>
                <w:szCs w:val="24"/>
              </w:rPr>
              <w:t>интродъюсера, с боковым портом, снабженным трехходовым краном. Материал – рентгеноконтрастный пластик. Диаметр от 4F до 9F. Длина канюли  11, 25 см. Несминаемость трубки при прохождении изгибов. Трехстворчатый дизайн клапана интродьюсера. Внутренний диамет</w:t>
            </w:r>
            <w:r>
              <w:rPr>
                <w:rFonts w:ascii="Times New Roman" w:hAnsi="Times New Roman"/>
                <w:sz w:val="24"/>
                <w:szCs w:val="24"/>
              </w:rPr>
              <w:t>р не менее 2,0 мм для 6 F. Наличие дилататора, снабженного замком. Наличие минипроводника 45 см, 0,035". Цветовая маркировка интродьюсеров в зависимости от диаметра. Требуемый размер: длина 11 см, диаметр 6F.</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110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34</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Стент внутрисосудистый Acculink </w:t>
            </w:r>
            <w:r>
              <w:rPr>
                <w:rFonts w:ascii="Times New Roman" w:hAnsi="Times New Roman"/>
                <w:sz w:val="24"/>
                <w:szCs w:val="24"/>
              </w:rPr>
              <w:t>6.0 х 8.0 мм, длина 40 мм</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Матричный нитиноловый саморасширяющийся стент на системе доставки быстрой смены под 0.014" проводник. Дизайн стента в виде 6 зигзагообразных колец соединенных 3мя продольными балками под углом в 120°, образующих "открытые" ячейки </w:t>
            </w:r>
            <w:r>
              <w:rPr>
                <w:rFonts w:ascii="Times New Roman" w:hAnsi="Times New Roman"/>
                <w:sz w:val="24"/>
                <w:szCs w:val="24"/>
              </w:rPr>
              <w:t>W-образной формы. Толщина стенки не более 0.005", соотношение металл/артерия не более 10.82%, укорочение не более 0.32%. 2 вида стента: цилиндрический - диаметром 5, 6, 7, 8, 9, 10мм, длиной 20, 30, 40мм; трапециевидный - диаметром 6-8 и 7-10мм, длиной 30,</w:t>
            </w:r>
            <w:r>
              <w:rPr>
                <w:rFonts w:ascii="Times New Roman" w:hAnsi="Times New Roman"/>
                <w:sz w:val="24"/>
                <w:szCs w:val="24"/>
              </w:rPr>
              <w:t xml:space="preserve"> 40мм. Материал шафта доставляющей системы: полиамид покрытый пебаксом (полиэфиром). Гидрофобное покрытие на основе силикона. Длина шафта доставляющей системы 132см. Профиль доставляющей системы в дистальной части не более </w:t>
            </w:r>
            <w:r>
              <w:rPr>
                <w:rFonts w:ascii="Times New Roman" w:hAnsi="Times New Roman"/>
                <w:sz w:val="24"/>
                <w:szCs w:val="24"/>
              </w:rPr>
              <w:lastRenderedPageBreak/>
              <w:t>5.8F(1.98мм), совместима с интрод</w:t>
            </w:r>
            <w:r>
              <w:rPr>
                <w:rFonts w:ascii="Times New Roman" w:hAnsi="Times New Roman"/>
                <w:sz w:val="24"/>
                <w:szCs w:val="24"/>
              </w:rPr>
              <w:t>ьюсером 6F (гайд-катетером 8F). 2 рентгеноконтрастных маркера по краям стента. Эргономичная рукоятка с предохранителем и механизмом прецизионного раскрытия стента одной рукой. Требумый размер: трапециевидный, 6.0 - 8.0 мм, длина 40 мм.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12</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35</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Стент </w:t>
            </w:r>
            <w:r>
              <w:rPr>
                <w:rFonts w:ascii="Times New Roman" w:hAnsi="Times New Roman"/>
                <w:sz w:val="24"/>
                <w:szCs w:val="24"/>
              </w:rPr>
              <w:t>внутрисосудистый Acculink 6.0 х 8.0 мм, длина 30 мм</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Матричный нитиноловый саморасширяющийся стент на системе доставки быстрой смены под 0.014" проводник. Дизайн стента в виде 6 зигзагообразных колец соединенных 3мя продольными балками под углом в 120°, обр</w:t>
            </w:r>
            <w:r>
              <w:rPr>
                <w:rFonts w:ascii="Times New Roman" w:hAnsi="Times New Roman"/>
                <w:sz w:val="24"/>
                <w:szCs w:val="24"/>
              </w:rPr>
              <w:t>азующих "открытые" ячейки W-образной формы. Толщина стенки не более 0.005", соотношение металл/артерия не более 10.82%, укорочение не более 0.32%. 2 вида стента: цилиндрический - диаметром 5, 6, 7, 8, 9, 10мм, длиной 20, 30, 40мм; трапециевидный - диаметро</w:t>
            </w:r>
            <w:r>
              <w:rPr>
                <w:rFonts w:ascii="Times New Roman" w:hAnsi="Times New Roman"/>
                <w:sz w:val="24"/>
                <w:szCs w:val="24"/>
              </w:rPr>
              <w:t>м 6-8 и 7-10мм, длиной 30, 40мм. Материал шафта доставляющей системы: полиамид покрытый пебаксом (полиэфиром). Гидрофобное покрытие на основе силикона. Длина шафта доставляющей системы 132см. Профиль доставляющей системы в дистальной части не более 5.8F(1.</w:t>
            </w:r>
            <w:r>
              <w:rPr>
                <w:rFonts w:ascii="Times New Roman" w:hAnsi="Times New Roman"/>
                <w:sz w:val="24"/>
                <w:szCs w:val="24"/>
              </w:rPr>
              <w:t>98мм), совместима с интродьюсером 6F (гайд-катетером 8F). 2 рентгеноконтрастных маркера по краям стента. Эргономичная рукоятка с предохранителем и механизмом прецизионного раскрытия стента одной рукой. Требумый размер: трапециевидный, 6.0 - 8.0 мм, длина 3</w:t>
            </w:r>
            <w:r>
              <w:rPr>
                <w:rFonts w:ascii="Times New Roman" w:hAnsi="Times New Roman"/>
                <w:sz w:val="24"/>
                <w:szCs w:val="24"/>
              </w:rPr>
              <w:t>0 мм.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5</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36</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Катетер внутрисосудистый MP/8F, длина 90 см</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Проводниковый катетер для проведения интервенционных процедур на периферических артериях.  Наличие широкого спектра форм кончика. Проволочная армировка 2x2 по всей длине обеспечивает четкую </w:t>
            </w:r>
            <w:r>
              <w:rPr>
                <w:rFonts w:ascii="Times New Roman" w:hAnsi="Times New Roman"/>
                <w:sz w:val="24"/>
                <w:szCs w:val="24"/>
              </w:rPr>
              <w:t xml:space="preserve">передачу вращения и возможность управления дистальной частью катетера. Полимерная оплетка обеспечивает оптимальную боковую поддержку и удержание заданной кривизны. Управляемость по оси 1:1. Устойчивость к скручиванию и </w:t>
            </w:r>
            <w:r>
              <w:rPr>
                <w:rFonts w:ascii="Times New Roman" w:hAnsi="Times New Roman"/>
                <w:sz w:val="24"/>
                <w:szCs w:val="24"/>
              </w:rPr>
              <w:lastRenderedPageBreak/>
              <w:t>осевому надлому. Хорошая рентгеноконт</w:t>
            </w:r>
            <w:r>
              <w:rPr>
                <w:rFonts w:ascii="Times New Roman" w:hAnsi="Times New Roman"/>
                <w:sz w:val="24"/>
                <w:szCs w:val="24"/>
              </w:rPr>
              <w:t>растность. Повышенная устойчивость к перегибам. Мягкий атравматичный рентгенконтрастный кончик."Гибридная технология" оплетки для увеличения внутреннего просвета: внутренний просвет для катетера  8F - 0,091". Внутреннее покрытие ПТФЭ.  Наличие моделей кате</w:t>
            </w:r>
            <w:r>
              <w:rPr>
                <w:rFonts w:ascii="Times New Roman" w:hAnsi="Times New Roman"/>
                <w:sz w:val="24"/>
                <w:szCs w:val="24"/>
              </w:rPr>
              <w:t>теров как с боковыми отверстиями (для сохранения кровотока), так и без них. Модификации: MP 8F - 90 см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44</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lastRenderedPageBreak/>
              <w:t>37</w:t>
            </w:r>
          </w:p>
        </w:tc>
        <w:tc>
          <w:tcPr>
            <w:tcW w:w="2533"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Щипцы биопсийные для сердца 5,5 F</w:t>
            </w:r>
          </w:p>
        </w:tc>
        <w:tc>
          <w:tcPr>
            <w:tcW w:w="3321"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 xml:space="preserve">Предназначены для взятия образца ткани из желудочка сердца. Доступы: внутренняя яремная вена, бедренная </w:t>
            </w:r>
            <w:r>
              <w:rPr>
                <w:rFonts w:ascii="Times New Roman" w:hAnsi="Times New Roman"/>
                <w:sz w:val="24"/>
                <w:szCs w:val="24"/>
              </w:rPr>
              <w:t>вена. Неформообразующий/невращающийся кончик, форма кончика –прямой. Размеры-  5,5 F(совместим с 7 и 8F интродьюсером). Шафт-металлическая спираль, тефлоновое покрытие. Кончики шипцов контролируются проводником, соединенным с трехкольцевой ручкой. Оба конч</w:t>
            </w:r>
            <w:r>
              <w:rPr>
                <w:rFonts w:ascii="Times New Roman" w:hAnsi="Times New Roman"/>
                <w:sz w:val="24"/>
                <w:szCs w:val="24"/>
              </w:rPr>
              <w:t>ика открываются. Длина системы 104 см . Наружный диаметр кончиков щипцов-2,3мм. Объем щипцов (в мм кубических) – 5,2мм.</w:t>
            </w:r>
          </w:p>
        </w:tc>
        <w:tc>
          <w:tcPr>
            <w:tcW w:w="111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420FE7" w:rsidRDefault="004A410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420FE7" w:rsidRDefault="00420FE7">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420FE7" w:rsidRDefault="00420FE7">
            <w:pPr>
              <w:rPr>
                <w:szCs w:val="16"/>
              </w:rPr>
            </w:pPr>
          </w:p>
        </w:tc>
      </w:tr>
      <w:tr w:rsidR="00420FE7">
        <w:tblPrEx>
          <w:tblCellMar>
            <w:top w:w="0" w:type="dxa"/>
            <w:bottom w:w="0" w:type="dxa"/>
          </w:tblCellMar>
        </w:tblPrEx>
        <w:trPr>
          <w:trHeight w:val="375"/>
        </w:trPr>
        <w:tc>
          <w:tcPr>
            <w:tcW w:w="945" w:type="dxa"/>
            <w:shd w:val="clear" w:color="FFFFFF" w:fill="auto"/>
            <w:vAlign w:val="bottom"/>
          </w:tcPr>
          <w:p w:rsidR="00420FE7" w:rsidRDefault="00420FE7">
            <w:pPr>
              <w:rPr>
                <w:szCs w:val="16"/>
              </w:rPr>
            </w:pPr>
          </w:p>
        </w:tc>
        <w:tc>
          <w:tcPr>
            <w:tcW w:w="2533" w:type="dxa"/>
            <w:shd w:val="clear" w:color="FFFFFF" w:fill="auto"/>
            <w:vAlign w:val="bottom"/>
          </w:tcPr>
          <w:p w:rsidR="00420FE7" w:rsidRDefault="00420FE7">
            <w:pPr>
              <w:rPr>
                <w:szCs w:val="16"/>
              </w:rPr>
            </w:pPr>
          </w:p>
        </w:tc>
        <w:tc>
          <w:tcPr>
            <w:tcW w:w="3321" w:type="dxa"/>
            <w:shd w:val="clear" w:color="FFFFFF" w:fill="auto"/>
            <w:vAlign w:val="bottom"/>
          </w:tcPr>
          <w:p w:rsidR="00420FE7" w:rsidRDefault="00420FE7">
            <w:pPr>
              <w:rPr>
                <w:szCs w:val="16"/>
              </w:rPr>
            </w:pPr>
          </w:p>
        </w:tc>
        <w:tc>
          <w:tcPr>
            <w:tcW w:w="1116" w:type="dxa"/>
            <w:shd w:val="clear" w:color="FFFFFF" w:fill="auto"/>
            <w:vAlign w:val="bottom"/>
          </w:tcPr>
          <w:p w:rsidR="00420FE7" w:rsidRDefault="00420FE7">
            <w:pPr>
              <w:rPr>
                <w:szCs w:val="16"/>
              </w:rPr>
            </w:pPr>
          </w:p>
        </w:tc>
        <w:tc>
          <w:tcPr>
            <w:tcW w:w="1286" w:type="dxa"/>
            <w:shd w:val="clear" w:color="FFFFFF" w:fill="auto"/>
            <w:vAlign w:val="bottom"/>
          </w:tcPr>
          <w:p w:rsidR="00420FE7" w:rsidRDefault="00420FE7">
            <w:pPr>
              <w:rPr>
                <w:szCs w:val="16"/>
              </w:rPr>
            </w:pPr>
          </w:p>
        </w:tc>
        <w:tc>
          <w:tcPr>
            <w:tcW w:w="1470" w:type="dxa"/>
            <w:shd w:val="clear" w:color="FFFFFF" w:fill="auto"/>
            <w:vAlign w:val="bottom"/>
          </w:tcPr>
          <w:p w:rsidR="00420FE7" w:rsidRDefault="00420FE7">
            <w:pPr>
              <w:rPr>
                <w:szCs w:val="16"/>
              </w:rPr>
            </w:pPr>
          </w:p>
        </w:tc>
        <w:tc>
          <w:tcPr>
            <w:tcW w:w="2087" w:type="dxa"/>
            <w:shd w:val="clear" w:color="FFFFFF" w:fill="auto"/>
            <w:vAlign w:val="bottom"/>
          </w:tcPr>
          <w:p w:rsidR="00420FE7" w:rsidRDefault="00420FE7">
            <w:pPr>
              <w:rPr>
                <w:szCs w:val="16"/>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14661" w:type="dxa"/>
            <w:gridSpan w:val="8"/>
            <w:shd w:val="clear" w:color="FFFFFF" w:fill="auto"/>
            <w:vAlign w:val="bottom"/>
          </w:tcPr>
          <w:p w:rsidR="00420FE7" w:rsidRDefault="004A4100">
            <w:pPr>
              <w:rPr>
                <w:rFonts w:ascii="Times New Roman" w:hAnsi="Times New Roman"/>
                <w:sz w:val="28"/>
                <w:szCs w:val="28"/>
              </w:rPr>
            </w:pPr>
            <w:r>
              <w:rPr>
                <w:rFonts w:ascii="Times New Roman" w:hAnsi="Times New Roman"/>
                <w:sz w:val="28"/>
                <w:szCs w:val="28"/>
              </w:rPr>
              <w:t xml:space="preserve">       Срок поставки: с момента заключения по заявке заказчика, но не позднее 20.12.2021 г., по заявке Заказчика.</w:t>
            </w:r>
          </w:p>
        </w:tc>
      </w:tr>
      <w:tr w:rsidR="00420FE7">
        <w:tblPrEx>
          <w:tblCellMar>
            <w:top w:w="0" w:type="dxa"/>
            <w:bottom w:w="0" w:type="dxa"/>
          </w:tblCellMar>
        </w:tblPrEx>
        <w:trPr>
          <w:trHeight w:val="120"/>
        </w:trPr>
        <w:tc>
          <w:tcPr>
            <w:tcW w:w="945" w:type="dxa"/>
            <w:shd w:val="clear" w:color="FFFFFF" w:fill="auto"/>
            <w:vAlign w:val="bottom"/>
          </w:tcPr>
          <w:p w:rsidR="00420FE7" w:rsidRDefault="00420FE7">
            <w:pPr>
              <w:rPr>
                <w:szCs w:val="16"/>
              </w:rPr>
            </w:pPr>
          </w:p>
        </w:tc>
        <w:tc>
          <w:tcPr>
            <w:tcW w:w="2533" w:type="dxa"/>
            <w:shd w:val="clear" w:color="FFFFFF" w:fill="auto"/>
            <w:vAlign w:val="bottom"/>
          </w:tcPr>
          <w:p w:rsidR="00420FE7" w:rsidRDefault="00420FE7">
            <w:pPr>
              <w:rPr>
                <w:szCs w:val="16"/>
              </w:rPr>
            </w:pPr>
          </w:p>
        </w:tc>
        <w:tc>
          <w:tcPr>
            <w:tcW w:w="3321" w:type="dxa"/>
            <w:shd w:val="clear" w:color="FFFFFF" w:fill="auto"/>
            <w:vAlign w:val="bottom"/>
          </w:tcPr>
          <w:p w:rsidR="00420FE7" w:rsidRDefault="00420FE7">
            <w:pPr>
              <w:rPr>
                <w:szCs w:val="16"/>
              </w:rPr>
            </w:pPr>
          </w:p>
        </w:tc>
        <w:tc>
          <w:tcPr>
            <w:tcW w:w="1116" w:type="dxa"/>
            <w:shd w:val="clear" w:color="FFFFFF" w:fill="auto"/>
            <w:vAlign w:val="bottom"/>
          </w:tcPr>
          <w:p w:rsidR="00420FE7" w:rsidRDefault="00420FE7">
            <w:pPr>
              <w:rPr>
                <w:szCs w:val="16"/>
              </w:rPr>
            </w:pPr>
          </w:p>
        </w:tc>
        <w:tc>
          <w:tcPr>
            <w:tcW w:w="1286" w:type="dxa"/>
            <w:shd w:val="clear" w:color="FFFFFF" w:fill="auto"/>
            <w:vAlign w:val="bottom"/>
          </w:tcPr>
          <w:p w:rsidR="00420FE7" w:rsidRDefault="00420FE7">
            <w:pPr>
              <w:rPr>
                <w:szCs w:val="16"/>
              </w:rPr>
            </w:pPr>
          </w:p>
        </w:tc>
        <w:tc>
          <w:tcPr>
            <w:tcW w:w="1470" w:type="dxa"/>
            <w:shd w:val="clear" w:color="FFFFFF" w:fill="auto"/>
            <w:vAlign w:val="bottom"/>
          </w:tcPr>
          <w:p w:rsidR="00420FE7" w:rsidRDefault="00420FE7">
            <w:pPr>
              <w:rPr>
                <w:szCs w:val="16"/>
              </w:rPr>
            </w:pPr>
          </w:p>
        </w:tc>
        <w:tc>
          <w:tcPr>
            <w:tcW w:w="2087" w:type="dxa"/>
            <w:shd w:val="clear" w:color="FFFFFF" w:fill="auto"/>
            <w:vAlign w:val="bottom"/>
          </w:tcPr>
          <w:p w:rsidR="00420FE7" w:rsidRDefault="00420FE7">
            <w:pPr>
              <w:rPr>
                <w:szCs w:val="16"/>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14661" w:type="dxa"/>
            <w:gridSpan w:val="8"/>
            <w:shd w:val="clear" w:color="FFFFFF" w:fill="auto"/>
            <w:vAlign w:val="bottom"/>
          </w:tcPr>
          <w:p w:rsidR="00420FE7" w:rsidRDefault="004A4100">
            <w:pPr>
              <w:jc w:val="both"/>
              <w:rPr>
                <w:rFonts w:ascii="Times New Roman" w:hAnsi="Times New Roman"/>
                <w:sz w:val="28"/>
                <w:szCs w:val="28"/>
              </w:rPr>
            </w:pPr>
            <w:r>
              <w:rPr>
                <w:rFonts w:ascii="Times New Roman" w:hAnsi="Times New Roman"/>
                <w:sz w:val="28"/>
                <w:szCs w:val="28"/>
              </w:rPr>
              <w:t xml:space="preserve">       Цена должна быть указана с учетом доставки  до КГБУЗ «Краевая клиническая больница» г.Красноярск, ул. Партизана Железняка, 3. </w:t>
            </w:r>
          </w:p>
        </w:tc>
      </w:tr>
      <w:tr w:rsidR="00420FE7">
        <w:tblPrEx>
          <w:tblCellMar>
            <w:top w:w="0" w:type="dxa"/>
            <w:bottom w:w="0" w:type="dxa"/>
          </w:tblCellMar>
        </w:tblPrEx>
        <w:trPr>
          <w:trHeight w:val="120"/>
        </w:trPr>
        <w:tc>
          <w:tcPr>
            <w:tcW w:w="945" w:type="dxa"/>
            <w:shd w:val="clear" w:color="FFFFFF" w:fill="auto"/>
            <w:vAlign w:val="bottom"/>
          </w:tcPr>
          <w:p w:rsidR="00420FE7" w:rsidRDefault="00420FE7">
            <w:pPr>
              <w:rPr>
                <w:rFonts w:ascii="Times New Roman" w:hAnsi="Times New Roman"/>
                <w:sz w:val="28"/>
                <w:szCs w:val="28"/>
              </w:rPr>
            </w:pPr>
          </w:p>
        </w:tc>
        <w:tc>
          <w:tcPr>
            <w:tcW w:w="2533" w:type="dxa"/>
            <w:shd w:val="clear" w:color="FFFFFF" w:fill="auto"/>
            <w:vAlign w:val="bottom"/>
          </w:tcPr>
          <w:p w:rsidR="00420FE7" w:rsidRDefault="00420FE7">
            <w:pPr>
              <w:rPr>
                <w:rFonts w:ascii="Times New Roman" w:hAnsi="Times New Roman"/>
                <w:sz w:val="28"/>
                <w:szCs w:val="28"/>
              </w:rPr>
            </w:pPr>
          </w:p>
        </w:tc>
        <w:tc>
          <w:tcPr>
            <w:tcW w:w="3321" w:type="dxa"/>
            <w:shd w:val="clear" w:color="FFFFFF" w:fill="auto"/>
            <w:vAlign w:val="bottom"/>
          </w:tcPr>
          <w:p w:rsidR="00420FE7" w:rsidRDefault="00420FE7">
            <w:pPr>
              <w:rPr>
                <w:rFonts w:ascii="Times New Roman" w:hAnsi="Times New Roman"/>
                <w:sz w:val="28"/>
                <w:szCs w:val="28"/>
              </w:rPr>
            </w:pPr>
          </w:p>
        </w:tc>
        <w:tc>
          <w:tcPr>
            <w:tcW w:w="1116" w:type="dxa"/>
            <w:shd w:val="clear" w:color="FFFFFF" w:fill="auto"/>
            <w:vAlign w:val="bottom"/>
          </w:tcPr>
          <w:p w:rsidR="00420FE7" w:rsidRDefault="00420FE7">
            <w:pPr>
              <w:rPr>
                <w:rFonts w:ascii="Times New Roman" w:hAnsi="Times New Roman"/>
                <w:sz w:val="28"/>
                <w:szCs w:val="28"/>
              </w:rPr>
            </w:pPr>
          </w:p>
        </w:tc>
        <w:tc>
          <w:tcPr>
            <w:tcW w:w="1286" w:type="dxa"/>
            <w:shd w:val="clear" w:color="FFFFFF" w:fill="auto"/>
            <w:vAlign w:val="bottom"/>
          </w:tcPr>
          <w:p w:rsidR="00420FE7" w:rsidRDefault="00420FE7">
            <w:pPr>
              <w:rPr>
                <w:rFonts w:ascii="Times New Roman" w:hAnsi="Times New Roman"/>
                <w:sz w:val="28"/>
                <w:szCs w:val="28"/>
              </w:rPr>
            </w:pPr>
          </w:p>
        </w:tc>
        <w:tc>
          <w:tcPr>
            <w:tcW w:w="1470" w:type="dxa"/>
            <w:shd w:val="clear" w:color="FFFFFF" w:fill="auto"/>
            <w:vAlign w:val="bottom"/>
          </w:tcPr>
          <w:p w:rsidR="00420FE7" w:rsidRDefault="00420FE7">
            <w:pPr>
              <w:rPr>
                <w:rFonts w:ascii="Times New Roman" w:hAnsi="Times New Roman"/>
                <w:sz w:val="28"/>
                <w:szCs w:val="28"/>
              </w:rPr>
            </w:pPr>
          </w:p>
        </w:tc>
        <w:tc>
          <w:tcPr>
            <w:tcW w:w="2087" w:type="dxa"/>
            <w:shd w:val="clear" w:color="FFFFFF" w:fill="auto"/>
            <w:vAlign w:val="bottom"/>
          </w:tcPr>
          <w:p w:rsidR="00420FE7" w:rsidRDefault="00420FE7">
            <w:pPr>
              <w:rPr>
                <w:rFonts w:ascii="Times New Roman" w:hAnsi="Times New Roman"/>
                <w:sz w:val="28"/>
                <w:szCs w:val="28"/>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14661" w:type="dxa"/>
            <w:gridSpan w:val="8"/>
            <w:shd w:val="clear" w:color="FFFFFF" w:fill="auto"/>
            <w:vAlign w:val="bottom"/>
          </w:tcPr>
          <w:p w:rsidR="00420FE7" w:rsidRDefault="004A4100">
            <w:pPr>
              <w:jc w:val="both"/>
              <w:rPr>
                <w:rFonts w:ascii="Times New Roman" w:hAnsi="Times New Roman"/>
                <w:sz w:val="28"/>
                <w:szCs w:val="28"/>
              </w:rPr>
            </w:pPr>
            <w:r>
              <w:rPr>
                <w:rFonts w:ascii="Times New Roman" w:hAnsi="Times New Roman"/>
                <w:sz w:val="28"/>
                <w:szCs w:val="28"/>
              </w:rPr>
              <w:t xml:space="preserve">       Информацию необходимо направить по факсу +7 (391) 220-16-23, электронной почте zakupki@medgorod.ru  или по адресу г. Красноярск, ул. Партизана Железняка 3-б, отдел обеспечения государственных закупок, тел. 220-16-04</w:t>
            </w:r>
          </w:p>
        </w:tc>
      </w:tr>
      <w:tr w:rsidR="00420FE7">
        <w:tblPrEx>
          <w:tblCellMar>
            <w:top w:w="0" w:type="dxa"/>
            <w:bottom w:w="0" w:type="dxa"/>
          </w:tblCellMar>
        </w:tblPrEx>
        <w:trPr>
          <w:trHeight w:val="165"/>
        </w:trPr>
        <w:tc>
          <w:tcPr>
            <w:tcW w:w="945" w:type="dxa"/>
            <w:shd w:val="clear" w:color="FFFFFF" w:fill="auto"/>
            <w:vAlign w:val="bottom"/>
          </w:tcPr>
          <w:p w:rsidR="00420FE7" w:rsidRDefault="00420FE7">
            <w:pPr>
              <w:rPr>
                <w:szCs w:val="16"/>
              </w:rPr>
            </w:pPr>
          </w:p>
        </w:tc>
        <w:tc>
          <w:tcPr>
            <w:tcW w:w="2533" w:type="dxa"/>
            <w:shd w:val="clear" w:color="FFFFFF" w:fill="auto"/>
            <w:vAlign w:val="bottom"/>
          </w:tcPr>
          <w:p w:rsidR="00420FE7" w:rsidRDefault="00420FE7">
            <w:pPr>
              <w:rPr>
                <w:szCs w:val="16"/>
              </w:rPr>
            </w:pPr>
          </w:p>
        </w:tc>
        <w:tc>
          <w:tcPr>
            <w:tcW w:w="3321" w:type="dxa"/>
            <w:shd w:val="clear" w:color="FFFFFF" w:fill="auto"/>
            <w:vAlign w:val="bottom"/>
          </w:tcPr>
          <w:p w:rsidR="00420FE7" w:rsidRDefault="00420FE7">
            <w:pPr>
              <w:rPr>
                <w:szCs w:val="16"/>
              </w:rPr>
            </w:pPr>
          </w:p>
        </w:tc>
        <w:tc>
          <w:tcPr>
            <w:tcW w:w="1116" w:type="dxa"/>
            <w:shd w:val="clear" w:color="FFFFFF" w:fill="auto"/>
            <w:vAlign w:val="bottom"/>
          </w:tcPr>
          <w:p w:rsidR="00420FE7" w:rsidRDefault="00420FE7">
            <w:pPr>
              <w:rPr>
                <w:szCs w:val="16"/>
              </w:rPr>
            </w:pPr>
          </w:p>
        </w:tc>
        <w:tc>
          <w:tcPr>
            <w:tcW w:w="1286" w:type="dxa"/>
            <w:shd w:val="clear" w:color="FFFFFF" w:fill="auto"/>
            <w:vAlign w:val="bottom"/>
          </w:tcPr>
          <w:p w:rsidR="00420FE7" w:rsidRDefault="00420FE7">
            <w:pPr>
              <w:rPr>
                <w:szCs w:val="16"/>
              </w:rPr>
            </w:pPr>
          </w:p>
        </w:tc>
        <w:tc>
          <w:tcPr>
            <w:tcW w:w="1470" w:type="dxa"/>
            <w:shd w:val="clear" w:color="FFFFFF" w:fill="auto"/>
            <w:vAlign w:val="bottom"/>
          </w:tcPr>
          <w:p w:rsidR="00420FE7" w:rsidRDefault="00420FE7">
            <w:pPr>
              <w:rPr>
                <w:szCs w:val="16"/>
              </w:rPr>
            </w:pPr>
          </w:p>
        </w:tc>
        <w:tc>
          <w:tcPr>
            <w:tcW w:w="2087" w:type="dxa"/>
            <w:shd w:val="clear" w:color="FFFFFF" w:fill="auto"/>
            <w:vAlign w:val="bottom"/>
          </w:tcPr>
          <w:p w:rsidR="00420FE7" w:rsidRDefault="00420FE7">
            <w:pPr>
              <w:rPr>
                <w:szCs w:val="16"/>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14661" w:type="dxa"/>
            <w:gridSpan w:val="8"/>
            <w:shd w:val="clear" w:color="FFFFFF" w:fill="auto"/>
            <w:vAlign w:val="bottom"/>
          </w:tcPr>
          <w:p w:rsidR="00420FE7" w:rsidRDefault="004A4100">
            <w:pPr>
              <w:rPr>
                <w:rFonts w:ascii="Times New Roman" w:hAnsi="Times New Roman"/>
                <w:sz w:val="28"/>
                <w:szCs w:val="28"/>
              </w:rPr>
            </w:pPr>
            <w:r>
              <w:rPr>
                <w:rFonts w:ascii="Times New Roman" w:hAnsi="Times New Roman"/>
                <w:sz w:val="28"/>
                <w:szCs w:val="28"/>
              </w:rPr>
              <w:t xml:space="preserve">       Предложения принимаются в срок до 24.02.2021 17:00:00 по местному времени. </w:t>
            </w:r>
          </w:p>
        </w:tc>
      </w:tr>
      <w:tr w:rsidR="00420FE7">
        <w:tblPrEx>
          <w:tblCellMar>
            <w:top w:w="0" w:type="dxa"/>
            <w:bottom w:w="0" w:type="dxa"/>
          </w:tblCellMar>
        </w:tblPrEx>
        <w:trPr>
          <w:trHeight w:val="60"/>
        </w:trPr>
        <w:tc>
          <w:tcPr>
            <w:tcW w:w="945" w:type="dxa"/>
            <w:shd w:val="clear" w:color="FFFFFF" w:fill="auto"/>
            <w:vAlign w:val="bottom"/>
          </w:tcPr>
          <w:p w:rsidR="00420FE7" w:rsidRDefault="00420FE7">
            <w:pPr>
              <w:rPr>
                <w:szCs w:val="16"/>
              </w:rPr>
            </w:pPr>
          </w:p>
        </w:tc>
        <w:tc>
          <w:tcPr>
            <w:tcW w:w="2533" w:type="dxa"/>
            <w:shd w:val="clear" w:color="FFFFFF" w:fill="auto"/>
            <w:vAlign w:val="bottom"/>
          </w:tcPr>
          <w:p w:rsidR="00420FE7" w:rsidRDefault="00420FE7">
            <w:pPr>
              <w:rPr>
                <w:szCs w:val="16"/>
              </w:rPr>
            </w:pPr>
          </w:p>
        </w:tc>
        <w:tc>
          <w:tcPr>
            <w:tcW w:w="3321" w:type="dxa"/>
            <w:shd w:val="clear" w:color="FFFFFF" w:fill="auto"/>
            <w:vAlign w:val="bottom"/>
          </w:tcPr>
          <w:p w:rsidR="00420FE7" w:rsidRDefault="00420FE7">
            <w:pPr>
              <w:rPr>
                <w:szCs w:val="16"/>
              </w:rPr>
            </w:pPr>
          </w:p>
        </w:tc>
        <w:tc>
          <w:tcPr>
            <w:tcW w:w="1116" w:type="dxa"/>
            <w:shd w:val="clear" w:color="FFFFFF" w:fill="auto"/>
            <w:vAlign w:val="bottom"/>
          </w:tcPr>
          <w:p w:rsidR="00420FE7" w:rsidRDefault="00420FE7">
            <w:pPr>
              <w:rPr>
                <w:szCs w:val="16"/>
              </w:rPr>
            </w:pPr>
          </w:p>
        </w:tc>
        <w:tc>
          <w:tcPr>
            <w:tcW w:w="1286" w:type="dxa"/>
            <w:shd w:val="clear" w:color="FFFFFF" w:fill="auto"/>
            <w:vAlign w:val="bottom"/>
          </w:tcPr>
          <w:p w:rsidR="00420FE7" w:rsidRDefault="00420FE7">
            <w:pPr>
              <w:rPr>
                <w:szCs w:val="16"/>
              </w:rPr>
            </w:pPr>
          </w:p>
        </w:tc>
        <w:tc>
          <w:tcPr>
            <w:tcW w:w="1470" w:type="dxa"/>
            <w:shd w:val="clear" w:color="FFFFFF" w:fill="auto"/>
            <w:vAlign w:val="bottom"/>
          </w:tcPr>
          <w:p w:rsidR="00420FE7" w:rsidRDefault="00420FE7">
            <w:pPr>
              <w:rPr>
                <w:szCs w:val="16"/>
              </w:rPr>
            </w:pPr>
          </w:p>
        </w:tc>
        <w:tc>
          <w:tcPr>
            <w:tcW w:w="2087" w:type="dxa"/>
            <w:shd w:val="clear" w:color="FFFFFF" w:fill="auto"/>
            <w:vAlign w:val="bottom"/>
          </w:tcPr>
          <w:p w:rsidR="00420FE7" w:rsidRDefault="00420FE7">
            <w:pPr>
              <w:rPr>
                <w:szCs w:val="16"/>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14661" w:type="dxa"/>
            <w:gridSpan w:val="8"/>
            <w:shd w:val="clear" w:color="FFFFFF" w:fill="auto"/>
            <w:vAlign w:val="bottom"/>
          </w:tcPr>
          <w:p w:rsidR="00420FE7" w:rsidRDefault="004A4100">
            <w:pPr>
              <w:rPr>
                <w:rFonts w:ascii="Times New Roman" w:hAnsi="Times New Roman"/>
                <w:sz w:val="28"/>
                <w:szCs w:val="28"/>
              </w:rPr>
            </w:pPr>
            <w:r>
              <w:rPr>
                <w:rFonts w:ascii="Times New Roman" w:hAnsi="Times New Roman"/>
                <w:sz w:val="28"/>
                <w:szCs w:val="28"/>
              </w:rPr>
              <w:t>Руководитель контрактной службы________________________/Куликова И.О./</w:t>
            </w:r>
          </w:p>
        </w:tc>
      </w:tr>
      <w:tr w:rsidR="00420FE7">
        <w:tblPrEx>
          <w:tblCellMar>
            <w:top w:w="0" w:type="dxa"/>
            <w:bottom w:w="0" w:type="dxa"/>
          </w:tblCellMar>
        </w:tblPrEx>
        <w:trPr>
          <w:trHeight w:val="60"/>
        </w:trPr>
        <w:tc>
          <w:tcPr>
            <w:tcW w:w="945" w:type="dxa"/>
            <w:shd w:val="clear" w:color="FFFFFF" w:fill="auto"/>
            <w:vAlign w:val="bottom"/>
          </w:tcPr>
          <w:p w:rsidR="00420FE7" w:rsidRDefault="00420FE7">
            <w:pPr>
              <w:rPr>
                <w:szCs w:val="16"/>
              </w:rPr>
            </w:pPr>
          </w:p>
        </w:tc>
        <w:tc>
          <w:tcPr>
            <w:tcW w:w="2533" w:type="dxa"/>
            <w:shd w:val="clear" w:color="FFFFFF" w:fill="auto"/>
            <w:vAlign w:val="bottom"/>
          </w:tcPr>
          <w:p w:rsidR="00420FE7" w:rsidRDefault="00420FE7">
            <w:pPr>
              <w:rPr>
                <w:szCs w:val="16"/>
              </w:rPr>
            </w:pPr>
          </w:p>
        </w:tc>
        <w:tc>
          <w:tcPr>
            <w:tcW w:w="3321" w:type="dxa"/>
            <w:shd w:val="clear" w:color="FFFFFF" w:fill="auto"/>
            <w:vAlign w:val="bottom"/>
          </w:tcPr>
          <w:p w:rsidR="00420FE7" w:rsidRDefault="00420FE7">
            <w:pPr>
              <w:rPr>
                <w:szCs w:val="16"/>
              </w:rPr>
            </w:pPr>
          </w:p>
        </w:tc>
        <w:tc>
          <w:tcPr>
            <w:tcW w:w="1116" w:type="dxa"/>
            <w:shd w:val="clear" w:color="FFFFFF" w:fill="auto"/>
            <w:vAlign w:val="bottom"/>
          </w:tcPr>
          <w:p w:rsidR="00420FE7" w:rsidRDefault="00420FE7">
            <w:pPr>
              <w:rPr>
                <w:szCs w:val="16"/>
              </w:rPr>
            </w:pPr>
          </w:p>
        </w:tc>
        <w:tc>
          <w:tcPr>
            <w:tcW w:w="1286" w:type="dxa"/>
            <w:shd w:val="clear" w:color="FFFFFF" w:fill="auto"/>
            <w:vAlign w:val="bottom"/>
          </w:tcPr>
          <w:p w:rsidR="00420FE7" w:rsidRDefault="00420FE7">
            <w:pPr>
              <w:rPr>
                <w:szCs w:val="16"/>
              </w:rPr>
            </w:pPr>
          </w:p>
        </w:tc>
        <w:tc>
          <w:tcPr>
            <w:tcW w:w="1470" w:type="dxa"/>
            <w:shd w:val="clear" w:color="FFFFFF" w:fill="auto"/>
            <w:vAlign w:val="bottom"/>
          </w:tcPr>
          <w:p w:rsidR="00420FE7" w:rsidRDefault="00420FE7">
            <w:pPr>
              <w:rPr>
                <w:szCs w:val="16"/>
              </w:rPr>
            </w:pPr>
          </w:p>
        </w:tc>
        <w:tc>
          <w:tcPr>
            <w:tcW w:w="2087" w:type="dxa"/>
            <w:shd w:val="clear" w:color="FFFFFF" w:fill="auto"/>
            <w:vAlign w:val="bottom"/>
          </w:tcPr>
          <w:p w:rsidR="00420FE7" w:rsidRDefault="00420FE7">
            <w:pPr>
              <w:rPr>
                <w:szCs w:val="16"/>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shd w:val="clear" w:color="FFFFFF" w:fill="auto"/>
            <w:vAlign w:val="bottom"/>
          </w:tcPr>
          <w:p w:rsidR="00420FE7" w:rsidRDefault="00420FE7">
            <w:pPr>
              <w:rPr>
                <w:szCs w:val="16"/>
              </w:rPr>
            </w:pPr>
          </w:p>
        </w:tc>
        <w:tc>
          <w:tcPr>
            <w:tcW w:w="2533" w:type="dxa"/>
            <w:shd w:val="clear" w:color="FFFFFF" w:fill="auto"/>
            <w:vAlign w:val="bottom"/>
          </w:tcPr>
          <w:p w:rsidR="00420FE7" w:rsidRDefault="00420FE7">
            <w:pPr>
              <w:rPr>
                <w:szCs w:val="16"/>
              </w:rPr>
            </w:pPr>
          </w:p>
        </w:tc>
        <w:tc>
          <w:tcPr>
            <w:tcW w:w="3321" w:type="dxa"/>
            <w:shd w:val="clear" w:color="FFFFFF" w:fill="auto"/>
            <w:vAlign w:val="bottom"/>
          </w:tcPr>
          <w:p w:rsidR="00420FE7" w:rsidRDefault="00420FE7">
            <w:pPr>
              <w:rPr>
                <w:szCs w:val="16"/>
              </w:rPr>
            </w:pPr>
          </w:p>
        </w:tc>
        <w:tc>
          <w:tcPr>
            <w:tcW w:w="1116" w:type="dxa"/>
            <w:shd w:val="clear" w:color="FFFFFF" w:fill="auto"/>
            <w:vAlign w:val="bottom"/>
          </w:tcPr>
          <w:p w:rsidR="00420FE7" w:rsidRDefault="00420FE7">
            <w:pPr>
              <w:rPr>
                <w:szCs w:val="16"/>
              </w:rPr>
            </w:pPr>
          </w:p>
        </w:tc>
        <w:tc>
          <w:tcPr>
            <w:tcW w:w="1286" w:type="dxa"/>
            <w:shd w:val="clear" w:color="FFFFFF" w:fill="auto"/>
            <w:vAlign w:val="bottom"/>
          </w:tcPr>
          <w:p w:rsidR="00420FE7" w:rsidRDefault="00420FE7">
            <w:pPr>
              <w:rPr>
                <w:szCs w:val="16"/>
              </w:rPr>
            </w:pPr>
          </w:p>
        </w:tc>
        <w:tc>
          <w:tcPr>
            <w:tcW w:w="1470" w:type="dxa"/>
            <w:shd w:val="clear" w:color="FFFFFF" w:fill="auto"/>
            <w:vAlign w:val="bottom"/>
          </w:tcPr>
          <w:p w:rsidR="00420FE7" w:rsidRDefault="00420FE7">
            <w:pPr>
              <w:rPr>
                <w:szCs w:val="16"/>
              </w:rPr>
            </w:pPr>
          </w:p>
        </w:tc>
        <w:tc>
          <w:tcPr>
            <w:tcW w:w="2087" w:type="dxa"/>
            <w:shd w:val="clear" w:color="FFFFFF" w:fill="auto"/>
            <w:vAlign w:val="bottom"/>
          </w:tcPr>
          <w:p w:rsidR="00420FE7" w:rsidRDefault="00420FE7">
            <w:pPr>
              <w:rPr>
                <w:szCs w:val="16"/>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945" w:type="dxa"/>
            <w:shd w:val="clear" w:color="FFFFFF" w:fill="auto"/>
            <w:vAlign w:val="bottom"/>
          </w:tcPr>
          <w:p w:rsidR="00420FE7" w:rsidRDefault="00420FE7">
            <w:pPr>
              <w:rPr>
                <w:szCs w:val="16"/>
              </w:rPr>
            </w:pPr>
          </w:p>
        </w:tc>
        <w:tc>
          <w:tcPr>
            <w:tcW w:w="2533" w:type="dxa"/>
            <w:shd w:val="clear" w:color="FFFFFF" w:fill="auto"/>
            <w:vAlign w:val="bottom"/>
          </w:tcPr>
          <w:p w:rsidR="00420FE7" w:rsidRDefault="00420FE7">
            <w:pPr>
              <w:rPr>
                <w:szCs w:val="16"/>
              </w:rPr>
            </w:pPr>
          </w:p>
        </w:tc>
        <w:tc>
          <w:tcPr>
            <w:tcW w:w="3321" w:type="dxa"/>
            <w:shd w:val="clear" w:color="FFFFFF" w:fill="auto"/>
            <w:vAlign w:val="bottom"/>
          </w:tcPr>
          <w:p w:rsidR="00420FE7" w:rsidRDefault="00420FE7">
            <w:pPr>
              <w:rPr>
                <w:szCs w:val="16"/>
              </w:rPr>
            </w:pPr>
          </w:p>
        </w:tc>
        <w:tc>
          <w:tcPr>
            <w:tcW w:w="1116" w:type="dxa"/>
            <w:shd w:val="clear" w:color="FFFFFF" w:fill="auto"/>
            <w:vAlign w:val="bottom"/>
          </w:tcPr>
          <w:p w:rsidR="00420FE7" w:rsidRDefault="00420FE7">
            <w:pPr>
              <w:rPr>
                <w:szCs w:val="16"/>
              </w:rPr>
            </w:pPr>
          </w:p>
        </w:tc>
        <w:tc>
          <w:tcPr>
            <w:tcW w:w="1286" w:type="dxa"/>
            <w:shd w:val="clear" w:color="FFFFFF" w:fill="auto"/>
            <w:vAlign w:val="bottom"/>
          </w:tcPr>
          <w:p w:rsidR="00420FE7" w:rsidRDefault="00420FE7">
            <w:pPr>
              <w:rPr>
                <w:szCs w:val="16"/>
              </w:rPr>
            </w:pPr>
          </w:p>
        </w:tc>
        <w:tc>
          <w:tcPr>
            <w:tcW w:w="1470" w:type="dxa"/>
            <w:shd w:val="clear" w:color="FFFFFF" w:fill="auto"/>
            <w:vAlign w:val="bottom"/>
          </w:tcPr>
          <w:p w:rsidR="00420FE7" w:rsidRDefault="00420FE7">
            <w:pPr>
              <w:rPr>
                <w:szCs w:val="16"/>
              </w:rPr>
            </w:pPr>
          </w:p>
        </w:tc>
        <w:tc>
          <w:tcPr>
            <w:tcW w:w="2087" w:type="dxa"/>
            <w:shd w:val="clear" w:color="FFFFFF" w:fill="auto"/>
            <w:vAlign w:val="bottom"/>
          </w:tcPr>
          <w:p w:rsidR="00420FE7" w:rsidRDefault="00420FE7">
            <w:pPr>
              <w:rPr>
                <w:szCs w:val="16"/>
              </w:rPr>
            </w:pPr>
          </w:p>
        </w:tc>
        <w:tc>
          <w:tcPr>
            <w:tcW w:w="1903" w:type="dxa"/>
            <w:shd w:val="clear" w:color="FFFFFF" w:fill="auto"/>
            <w:vAlign w:val="bottom"/>
          </w:tcPr>
          <w:p w:rsidR="00420FE7" w:rsidRDefault="00420FE7">
            <w:pPr>
              <w:rPr>
                <w:szCs w:val="16"/>
              </w:rPr>
            </w:pPr>
          </w:p>
        </w:tc>
      </w:tr>
      <w:tr w:rsidR="00420FE7">
        <w:tblPrEx>
          <w:tblCellMar>
            <w:top w:w="0" w:type="dxa"/>
            <w:bottom w:w="0" w:type="dxa"/>
          </w:tblCellMar>
        </w:tblPrEx>
        <w:trPr>
          <w:trHeight w:val="60"/>
        </w:trPr>
        <w:tc>
          <w:tcPr>
            <w:tcW w:w="14661" w:type="dxa"/>
            <w:gridSpan w:val="8"/>
            <w:shd w:val="clear" w:color="FFFFFF" w:fill="auto"/>
            <w:vAlign w:val="bottom"/>
          </w:tcPr>
          <w:p w:rsidR="00420FE7" w:rsidRDefault="004A4100">
            <w:pPr>
              <w:rPr>
                <w:rFonts w:ascii="Times New Roman" w:hAnsi="Times New Roman"/>
                <w:sz w:val="28"/>
                <w:szCs w:val="28"/>
              </w:rPr>
            </w:pPr>
            <w:r>
              <w:rPr>
                <w:rFonts w:ascii="Times New Roman" w:hAnsi="Times New Roman"/>
                <w:sz w:val="28"/>
                <w:szCs w:val="28"/>
              </w:rPr>
              <w:t>Исполнитель:</w:t>
            </w:r>
          </w:p>
        </w:tc>
      </w:tr>
      <w:tr w:rsidR="00420FE7">
        <w:tblPrEx>
          <w:tblCellMar>
            <w:top w:w="0" w:type="dxa"/>
            <w:bottom w:w="0" w:type="dxa"/>
          </w:tblCellMar>
        </w:tblPrEx>
        <w:trPr>
          <w:trHeight w:val="60"/>
        </w:trPr>
        <w:tc>
          <w:tcPr>
            <w:tcW w:w="14661" w:type="dxa"/>
            <w:gridSpan w:val="8"/>
            <w:shd w:val="clear" w:color="FFFFFF" w:fill="auto"/>
            <w:vAlign w:val="bottom"/>
          </w:tcPr>
          <w:p w:rsidR="00420FE7" w:rsidRDefault="004A4100">
            <w:pPr>
              <w:rPr>
                <w:rFonts w:ascii="Times New Roman" w:hAnsi="Times New Roman"/>
                <w:sz w:val="28"/>
                <w:szCs w:val="28"/>
              </w:rPr>
            </w:pPr>
            <w:r>
              <w:rPr>
                <w:rFonts w:ascii="Times New Roman" w:hAnsi="Times New Roman"/>
                <w:sz w:val="28"/>
                <w:szCs w:val="28"/>
              </w:rPr>
              <w:t>Алешечкина Екатерина Александровна, тел. 220-16-04</w:t>
            </w:r>
          </w:p>
        </w:tc>
      </w:tr>
    </w:tbl>
    <w:p w:rsidR="00000000" w:rsidRDefault="004A4100"/>
    <w:sectPr w:rsidR="00000000">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420FE7"/>
    <w:rsid w:val="00420FE7"/>
    <w:rsid w:val="004A4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FFD2F-6855-49E8-AC45-4EC79803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4546</Words>
  <Characters>25914</Characters>
  <Application>Microsoft Office Word</Application>
  <DocSecurity>0</DocSecurity>
  <Lines>215</Lines>
  <Paragraphs>60</Paragraphs>
  <ScaleCrop>false</ScaleCrop>
  <Company/>
  <LinksUpToDate>false</LinksUpToDate>
  <CharactersWithSpaces>30400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Михетова Ксения Евгеньевна</cp:lastModifiedBy>
  <cp:revision>2</cp:revision>
  <dcterms:created xsi:type="dcterms:W3CDTF">2021-03-05T06:10:00Z</dcterms:created>
  <dcterms:modified xsi:type="dcterms:W3CDTF">2021-03-05T06:11:00Z</dcterms:modified>
</cp:coreProperties>
</file>